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72B0C" w14:textId="77777777" w:rsidR="00DA2354" w:rsidRDefault="00DA2354" w:rsidP="00DA2354">
      <w:pPr>
        <w:jc w:val="center"/>
      </w:pPr>
      <w:bookmarkStart w:id="0" w:name="_GoBack"/>
      <w:bookmarkEnd w:id="0"/>
      <w:r w:rsidRPr="00DE6EFF">
        <w:rPr>
          <w:noProof/>
        </w:rPr>
        <w:drawing>
          <wp:inline distT="0" distB="0" distL="0" distR="0" wp14:anchorId="72372B6D" wp14:editId="72372B6E">
            <wp:extent cx="690880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72B0D" w14:textId="77777777" w:rsidR="00DA2354" w:rsidRDefault="00DA2354" w:rsidP="00DA2354">
      <w:pPr>
        <w:jc w:val="center"/>
        <w:rPr>
          <w:noProof/>
        </w:rPr>
      </w:pPr>
    </w:p>
    <w:p w14:paraId="72372B0E" w14:textId="77777777" w:rsidR="00DA2354" w:rsidRDefault="00227E58" w:rsidP="00227E58">
      <w:pPr>
        <w:tabs>
          <w:tab w:val="left" w:pos="-142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</w:t>
      </w:r>
      <w:r w:rsidR="00DA2354" w:rsidRPr="008924D7">
        <w:rPr>
          <w:color w:val="0F243E"/>
          <w:sz w:val="28"/>
          <w:szCs w:val="28"/>
        </w:rPr>
        <w:t>МИНИСТЕРСТВО ЭКОНОМИКИ РЕСПУБЛИКИ БУРЯТИЯ</w:t>
      </w:r>
    </w:p>
    <w:p w14:paraId="72372B0F" w14:textId="77777777" w:rsidR="00DA2354" w:rsidRDefault="00227E58" w:rsidP="00227E58">
      <w:pPr>
        <w:tabs>
          <w:tab w:val="left" w:pos="1714"/>
        </w:tabs>
        <w:rPr>
          <w:color w:val="0F243E"/>
          <w:sz w:val="28"/>
          <w:szCs w:val="28"/>
        </w:rPr>
      </w:pPr>
      <w:r>
        <w:rPr>
          <w:color w:val="0F243E"/>
          <w:sz w:val="28"/>
          <w:szCs w:val="28"/>
        </w:rPr>
        <w:t xml:space="preserve">                      </w:t>
      </w:r>
      <w:r w:rsidR="00DA2354" w:rsidRPr="008924D7">
        <w:rPr>
          <w:color w:val="0F243E"/>
          <w:sz w:val="28"/>
          <w:szCs w:val="28"/>
        </w:rPr>
        <w:t>БУРЯАД УЛАСАЙ ЭКОНОМИКЫН ЯАМАН</w:t>
      </w:r>
    </w:p>
    <w:p w14:paraId="72372B10" w14:textId="77777777" w:rsidR="00DA2354" w:rsidRDefault="00DA2354" w:rsidP="00DA2354">
      <w:pPr>
        <w:tabs>
          <w:tab w:val="left" w:pos="1714"/>
        </w:tabs>
        <w:jc w:val="center"/>
        <w:rPr>
          <w:noProof/>
        </w:rPr>
      </w:pPr>
    </w:p>
    <w:p w14:paraId="72372B11" w14:textId="479167B5" w:rsidR="00DA2354" w:rsidRDefault="0095121B" w:rsidP="00DA2354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372B6F" wp14:editId="1E33E2D2">
                <wp:simplePos x="0" y="0"/>
                <wp:positionH relativeFrom="column">
                  <wp:posOffset>9525</wp:posOffset>
                </wp:positionH>
                <wp:positionV relativeFrom="paragraph">
                  <wp:posOffset>78740</wp:posOffset>
                </wp:positionV>
                <wp:extent cx="5534660" cy="45720"/>
                <wp:effectExtent l="0" t="0" r="27940" b="11430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4660" cy="45720"/>
                          <a:chOff x="1341" y="4304"/>
                          <a:chExt cx="9540" cy="7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1" y="437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41" y="4304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FFCC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" o:spid="_x0000_s1026" style="position:absolute;margin-left:.75pt;margin-top:6.2pt;width:435.8pt;height:3.6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">
                <v:line id="Line 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17wMIAAADaAAAADwAAAGRycy9kb3ducmV2LnhtbESPQYvCMBSE7wv+h/AEb2vqqkWqUWRB&#10;8OBF7Q94Ns+22rzUJNbuv98sLHgcZuYbZrXpTSM6cr62rGAyTkAQF1bXXCrIz7vPBQgfkDU2lknB&#10;D3nYrAcfK8y0ffGRulMoRYSwz1BBFUKbSemLigz6sW2Jo3e1zmCI0pVSO3xFuGnkV5Kk0mDNcaHC&#10;lr4rKu6np1HwOLjzbjvvaHHL01lzuOTTW7grNRr22yWIQH14h//be60ghb8r8Qb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17wMIAAADaAAAADwAAAAAAAAAAAAAA&#10;AAChAgAAZHJzL2Rvd25yZXYueG1sUEsFBgAAAAAEAAQA+QAAAJADAAAAAA==&#10;" strokecolor="#339" strokeweight="1.5pt"/>
                <v:line id="Line 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YJdsYAAADaAAAADwAAAGRycy9kb3ducmV2LnhtbESP3WrCQBSE7wXfYTmCN6VuaqHG1FWq&#10;TdULofjzAKfZYxLNng3ZbUzfvlsoeDnMzDfMbNGZSrTUuNKygqdRBII4s7rkXMHp+PEYg3AeWWNl&#10;mRT8kIPFvN+bYaLtjffUHnwuAoRdggoK7+tESpcVZNCNbE0cvLNtDPogm1zqBm8Bbio5jqIXabDk&#10;sFBgTauCsuvh2yj4uqQPcpnG6/Z55z7fL6fpOt1MlRoOurdXEJ46fw//t7dawQT+roQbIO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cGCXbGAAAA2gAAAA8AAAAAAAAA&#10;AAAAAAAAoQIAAGRycy9kb3ducmV2LnhtbFBLBQYAAAAABAAEAPkAAACUAwAAAAA=&#10;" strokecolor="#fc0" strokeweight="1.5pt"/>
              </v:group>
            </w:pict>
          </mc:Fallback>
        </mc:AlternateContent>
      </w:r>
    </w:p>
    <w:p w14:paraId="72372B12" w14:textId="77777777" w:rsidR="00DA2354" w:rsidRDefault="00DA2354" w:rsidP="00227E58">
      <w:r>
        <w:rPr>
          <w:noProof/>
        </w:rPr>
        <w:drawing>
          <wp:anchor distT="0" distB="0" distL="114300" distR="114300" simplePos="0" relativeHeight="251662336" behindDoc="0" locked="0" layoutInCell="1" allowOverlap="1" wp14:anchorId="72372B70" wp14:editId="72372B71">
            <wp:simplePos x="0" y="0"/>
            <wp:positionH relativeFrom="column">
              <wp:posOffset>920115</wp:posOffset>
            </wp:positionH>
            <wp:positionV relativeFrom="paragraph">
              <wp:posOffset>155575</wp:posOffset>
            </wp:positionV>
            <wp:extent cx="485775" cy="485775"/>
            <wp:effectExtent l="0" t="0" r="9525" b="9525"/>
            <wp:wrapNone/>
            <wp:docPr id="4" name="Рисунок 4" descr="qr-code_minec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qr-code_minec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Ленина ул., д. 54, Дом Правительства, а/я 26, г. Улан-Удэ, Республика Бурятия, 670001</w:t>
      </w:r>
    </w:p>
    <w:p w14:paraId="72372B13" w14:textId="77777777" w:rsidR="00DA2354" w:rsidRDefault="00DA2354" w:rsidP="00DA2354">
      <w:pPr>
        <w:jc w:val="center"/>
      </w:pPr>
      <w:r>
        <w:t>Тел. (3012) 21-38-80, факс. (3012) 21-45-43</w:t>
      </w:r>
    </w:p>
    <w:p w14:paraId="72372B14" w14:textId="77777777" w:rsidR="00DA2354" w:rsidRPr="00D11203" w:rsidRDefault="00DA2354" w:rsidP="00DA2354">
      <w:pPr>
        <w:jc w:val="center"/>
        <w:rPr>
          <w:color w:val="000000"/>
          <w:lang w:val="en-US"/>
        </w:rPr>
      </w:pPr>
      <w:r>
        <w:rPr>
          <w:lang w:val="en-US"/>
        </w:rPr>
        <w:t>e</w:t>
      </w:r>
      <w:r w:rsidRPr="006A73F3">
        <w:rPr>
          <w:lang w:val="en-US"/>
        </w:rPr>
        <w:t>mail</w:t>
      </w:r>
      <w:r w:rsidRPr="00D11203">
        <w:rPr>
          <w:lang w:val="en-US"/>
        </w:rPr>
        <w:t xml:space="preserve">: </w:t>
      </w:r>
      <w:r w:rsidRPr="00A6309E">
        <w:rPr>
          <w:color w:val="000000"/>
          <w:lang w:val="en-US"/>
        </w:rPr>
        <w:t>info</w:t>
      </w:r>
      <w:r w:rsidRPr="00D11203">
        <w:rPr>
          <w:color w:val="000000"/>
          <w:lang w:val="en-US"/>
        </w:rPr>
        <w:t>@</w:t>
      </w:r>
      <w:r w:rsidRPr="00A6309E">
        <w:rPr>
          <w:color w:val="000000"/>
          <w:lang w:val="en-US"/>
        </w:rPr>
        <w:t>mecn</w:t>
      </w:r>
      <w:r w:rsidRPr="00D11203">
        <w:rPr>
          <w:color w:val="000000"/>
          <w:lang w:val="en-US"/>
        </w:rPr>
        <w:t>.</w:t>
      </w:r>
      <w:r w:rsidRPr="00A6309E">
        <w:rPr>
          <w:color w:val="000000"/>
          <w:lang w:val="en-US"/>
        </w:rPr>
        <w:t>govrb</w:t>
      </w:r>
      <w:r w:rsidRPr="00D11203">
        <w:rPr>
          <w:color w:val="000000"/>
          <w:lang w:val="en-US"/>
        </w:rPr>
        <w:t>.</w:t>
      </w:r>
      <w:r w:rsidRPr="00A6309E">
        <w:rPr>
          <w:color w:val="000000"/>
          <w:lang w:val="en-US"/>
        </w:rPr>
        <w:t>ru</w:t>
      </w:r>
      <w:r w:rsidRPr="00D11203">
        <w:rPr>
          <w:color w:val="000000"/>
          <w:lang w:val="en-US"/>
        </w:rPr>
        <w:t xml:space="preserve">; </w:t>
      </w:r>
      <w:r w:rsidRPr="00A6309E">
        <w:rPr>
          <w:color w:val="000000"/>
          <w:lang w:val="en-US"/>
        </w:rPr>
        <w:t>http</w:t>
      </w:r>
      <w:r w:rsidRPr="00D11203">
        <w:rPr>
          <w:color w:val="000000"/>
          <w:lang w:val="en-US"/>
        </w:rPr>
        <w:t>://</w:t>
      </w:r>
      <w:r w:rsidRPr="00A6309E">
        <w:rPr>
          <w:color w:val="000000"/>
          <w:lang w:val="en-US"/>
        </w:rPr>
        <w:t>economy</w:t>
      </w:r>
      <w:r w:rsidRPr="00D11203">
        <w:rPr>
          <w:color w:val="000000"/>
          <w:lang w:val="en-US"/>
        </w:rPr>
        <w:t>.</w:t>
      </w:r>
      <w:r w:rsidRPr="00A6309E">
        <w:rPr>
          <w:color w:val="000000"/>
          <w:lang w:val="en-US"/>
        </w:rPr>
        <w:t>govrb</w:t>
      </w:r>
      <w:r w:rsidRPr="00D11203">
        <w:rPr>
          <w:color w:val="000000"/>
          <w:lang w:val="en-US"/>
        </w:rPr>
        <w:t>.</w:t>
      </w:r>
      <w:r w:rsidRPr="00A6309E">
        <w:rPr>
          <w:color w:val="000000"/>
          <w:lang w:val="en-US"/>
        </w:rPr>
        <w:t>ru</w:t>
      </w:r>
    </w:p>
    <w:p w14:paraId="72372B15" w14:textId="1845F9EB" w:rsidR="00DA2354" w:rsidRPr="00D11203" w:rsidRDefault="0095121B" w:rsidP="00DA2354">
      <w:pPr>
        <w:jc w:val="center"/>
        <w:rPr>
          <w:color w:val="000000"/>
          <w:lang w:val="en-US"/>
        </w:rPr>
      </w:pPr>
      <w:r>
        <w:rPr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72B73" wp14:editId="20F95531">
                <wp:simplePos x="0" y="0"/>
                <wp:positionH relativeFrom="column">
                  <wp:posOffset>3120390</wp:posOffset>
                </wp:positionH>
                <wp:positionV relativeFrom="paragraph">
                  <wp:posOffset>73660</wp:posOffset>
                </wp:positionV>
                <wp:extent cx="3048000" cy="2211070"/>
                <wp:effectExtent l="0" t="0" r="381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21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72B76" w14:textId="77777777" w:rsidR="00446630" w:rsidRDefault="00446630" w:rsidP="008C44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372B77" w14:textId="77777777" w:rsidR="008C4483" w:rsidRPr="008C4483" w:rsidRDefault="008C4483" w:rsidP="008C44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C4483">
                              <w:rPr>
                                <w:sz w:val="26"/>
                                <w:szCs w:val="26"/>
                              </w:rPr>
                              <w:t xml:space="preserve">Руководителям </w:t>
                            </w:r>
                          </w:p>
                          <w:p w14:paraId="72372B78" w14:textId="77777777" w:rsidR="008C4483" w:rsidRPr="008C4483" w:rsidRDefault="008C4483" w:rsidP="008C44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C4483">
                              <w:rPr>
                                <w:sz w:val="26"/>
                                <w:szCs w:val="26"/>
                              </w:rPr>
                              <w:t xml:space="preserve">министерств и ведомств </w:t>
                            </w:r>
                          </w:p>
                          <w:p w14:paraId="72372B79" w14:textId="77777777" w:rsidR="008C4483" w:rsidRPr="008C4483" w:rsidRDefault="008C4483" w:rsidP="008C44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C4483">
                              <w:rPr>
                                <w:sz w:val="26"/>
                                <w:szCs w:val="26"/>
                              </w:rPr>
                              <w:t>Республики Бурятия</w:t>
                            </w:r>
                          </w:p>
                          <w:p w14:paraId="72372B7A" w14:textId="77777777" w:rsidR="008C4483" w:rsidRPr="008C4483" w:rsidRDefault="008C4483" w:rsidP="008C44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C4483">
                              <w:rPr>
                                <w:sz w:val="26"/>
                                <w:szCs w:val="26"/>
                              </w:rPr>
                              <w:t>(по списку)</w:t>
                            </w:r>
                          </w:p>
                          <w:p w14:paraId="72372B7B" w14:textId="77777777" w:rsidR="008C4483" w:rsidRPr="008C4483" w:rsidRDefault="008C4483" w:rsidP="008C44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372B7C" w14:textId="77777777" w:rsidR="00446630" w:rsidRDefault="00446630" w:rsidP="008C44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372B7D" w14:textId="77777777" w:rsidR="008C4483" w:rsidRPr="008C4483" w:rsidRDefault="008C4483" w:rsidP="008C448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8C4483">
                              <w:rPr>
                                <w:sz w:val="26"/>
                                <w:szCs w:val="26"/>
                              </w:rPr>
                              <w:t xml:space="preserve">Главам муниципальных образований Республики Бурятия </w:t>
                            </w:r>
                          </w:p>
                          <w:p w14:paraId="72372B7E" w14:textId="77777777" w:rsidR="008C4483" w:rsidRPr="008C4483" w:rsidRDefault="008C4483" w:rsidP="008C4483">
                            <w:pPr>
                              <w:rPr>
                                <w:color w:val="1D1D1D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 w:rsidRPr="008C4483"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r w:rsidRPr="008C4483">
                              <w:rPr>
                                <w:bCs/>
                                <w:color w:val="1D1D1D"/>
                                <w:sz w:val="26"/>
                                <w:szCs w:val="26"/>
                                <w:shd w:val="clear" w:color="auto" w:fill="FFFFFF"/>
                              </w:rPr>
                              <w:t>по списку)</w:t>
                            </w:r>
                            <w:r w:rsidRPr="008C4483">
                              <w:rPr>
                                <w:color w:val="1D1D1D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2372B7F" w14:textId="77777777" w:rsidR="008C4483" w:rsidRPr="00305113" w:rsidRDefault="008C4483" w:rsidP="008C4483">
                            <w:pPr>
                              <w:rPr>
                                <w:color w:val="1D1D1D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5.7pt;margin-top:5.8pt;width:240pt;height:17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" stroked="f">
                <v:textbox>
                  <w:txbxContent>
                    <w:p w14:paraId="72372B76" w14:textId="77777777" w:rsidR="00446630" w:rsidRDefault="00446630" w:rsidP="008C4483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372B77" w14:textId="77777777" w:rsidR="008C4483" w:rsidRPr="008C4483" w:rsidRDefault="008C4483" w:rsidP="008C4483">
                      <w:pPr>
                        <w:rPr>
                          <w:sz w:val="26"/>
                          <w:szCs w:val="26"/>
                        </w:rPr>
                      </w:pPr>
                      <w:r w:rsidRPr="008C4483">
                        <w:rPr>
                          <w:sz w:val="26"/>
                          <w:szCs w:val="26"/>
                        </w:rPr>
                        <w:t xml:space="preserve">Руководителям </w:t>
                      </w:r>
                    </w:p>
                    <w:p w14:paraId="72372B78" w14:textId="77777777" w:rsidR="008C4483" w:rsidRPr="008C4483" w:rsidRDefault="008C4483" w:rsidP="008C4483">
                      <w:pPr>
                        <w:rPr>
                          <w:sz w:val="26"/>
                          <w:szCs w:val="26"/>
                        </w:rPr>
                      </w:pPr>
                      <w:r w:rsidRPr="008C4483">
                        <w:rPr>
                          <w:sz w:val="26"/>
                          <w:szCs w:val="26"/>
                        </w:rPr>
                        <w:t xml:space="preserve">министерств и ведомств </w:t>
                      </w:r>
                    </w:p>
                    <w:p w14:paraId="72372B79" w14:textId="77777777" w:rsidR="008C4483" w:rsidRPr="008C4483" w:rsidRDefault="008C4483" w:rsidP="008C4483">
                      <w:pPr>
                        <w:rPr>
                          <w:sz w:val="26"/>
                          <w:szCs w:val="26"/>
                        </w:rPr>
                      </w:pPr>
                      <w:r w:rsidRPr="008C4483">
                        <w:rPr>
                          <w:sz w:val="26"/>
                          <w:szCs w:val="26"/>
                        </w:rPr>
                        <w:t>Республики Бурятия</w:t>
                      </w:r>
                    </w:p>
                    <w:p w14:paraId="72372B7A" w14:textId="77777777" w:rsidR="008C4483" w:rsidRPr="008C4483" w:rsidRDefault="008C4483" w:rsidP="008C4483">
                      <w:pPr>
                        <w:rPr>
                          <w:sz w:val="26"/>
                          <w:szCs w:val="26"/>
                        </w:rPr>
                      </w:pPr>
                      <w:r w:rsidRPr="008C4483">
                        <w:rPr>
                          <w:sz w:val="26"/>
                          <w:szCs w:val="26"/>
                        </w:rPr>
                        <w:t>(по списку)</w:t>
                      </w:r>
                    </w:p>
                    <w:p w14:paraId="72372B7B" w14:textId="77777777" w:rsidR="008C4483" w:rsidRPr="008C4483" w:rsidRDefault="008C4483" w:rsidP="008C4483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372B7C" w14:textId="77777777" w:rsidR="00446630" w:rsidRDefault="00446630" w:rsidP="008C4483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372B7D" w14:textId="77777777" w:rsidR="008C4483" w:rsidRPr="008C4483" w:rsidRDefault="008C4483" w:rsidP="008C4483">
                      <w:pPr>
                        <w:rPr>
                          <w:sz w:val="26"/>
                          <w:szCs w:val="26"/>
                        </w:rPr>
                      </w:pPr>
                      <w:r w:rsidRPr="008C4483">
                        <w:rPr>
                          <w:sz w:val="26"/>
                          <w:szCs w:val="26"/>
                        </w:rPr>
                        <w:t xml:space="preserve">Главам муниципальных образований Республики Бурятия </w:t>
                      </w:r>
                    </w:p>
                    <w:p w14:paraId="72372B7E" w14:textId="77777777" w:rsidR="008C4483" w:rsidRPr="008C4483" w:rsidRDefault="008C4483" w:rsidP="008C4483">
                      <w:pPr>
                        <w:rPr>
                          <w:color w:val="1D1D1D"/>
                          <w:sz w:val="26"/>
                          <w:szCs w:val="26"/>
                          <w:shd w:val="clear" w:color="auto" w:fill="FFFFFF"/>
                        </w:rPr>
                      </w:pPr>
                      <w:r w:rsidRPr="008C4483">
                        <w:rPr>
                          <w:sz w:val="26"/>
                          <w:szCs w:val="26"/>
                        </w:rPr>
                        <w:t>(</w:t>
                      </w:r>
                      <w:r w:rsidRPr="008C4483">
                        <w:rPr>
                          <w:bCs/>
                          <w:color w:val="1D1D1D"/>
                          <w:sz w:val="26"/>
                          <w:szCs w:val="26"/>
                          <w:shd w:val="clear" w:color="auto" w:fill="FFFFFF"/>
                        </w:rPr>
                        <w:t>по списку)</w:t>
                      </w:r>
                      <w:r w:rsidRPr="008C4483">
                        <w:rPr>
                          <w:color w:val="1D1D1D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</w:p>
                    <w:p w14:paraId="72372B7F" w14:textId="77777777" w:rsidR="008C4483" w:rsidRPr="00305113" w:rsidRDefault="008C4483" w:rsidP="008C4483">
                      <w:pPr>
                        <w:rPr>
                          <w:color w:val="1D1D1D"/>
                          <w:sz w:val="26"/>
                          <w:szCs w:val="26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142" w:tblpY="74"/>
        <w:tblW w:w="921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BA3839" w:rsidRPr="003266A4" w14:paraId="72372B1A" w14:textId="77777777" w:rsidTr="00227E58">
        <w:trPr>
          <w:trHeight w:val="1152"/>
        </w:trPr>
        <w:tc>
          <w:tcPr>
            <w:tcW w:w="9214" w:type="dxa"/>
          </w:tcPr>
          <w:p w14:paraId="72372B16" w14:textId="77777777" w:rsidR="00BA3839" w:rsidRPr="00356ECC" w:rsidRDefault="00BA3839" w:rsidP="00356ECC">
            <w:pPr>
              <w:rPr>
                <w:rFonts w:ascii="Arial" w:hAnsi="Arial"/>
                <w:sz w:val="18"/>
              </w:rPr>
            </w:pPr>
            <w:r w:rsidRPr="00356ECC">
              <w:rPr>
                <w:rFonts w:ascii="Arial" w:hAnsi="Arial"/>
                <w:sz w:val="18"/>
              </w:rPr>
              <w:t xml:space="preserve">Исх  </w:t>
            </w:r>
          </w:p>
          <w:p w14:paraId="72372B17" w14:textId="77777777" w:rsidR="00BA3839" w:rsidRPr="00356ECC" w:rsidRDefault="0095121B" w:rsidP="000229A1">
            <w:pPr>
              <w:rPr>
                <w:rFonts w:ascii="Arial" w:hAnsi="Arial"/>
                <w:sz w:val="18"/>
              </w:rPr>
            </w:pPr>
            <w:sdt>
              <w:sdtPr>
                <w:rPr>
                  <w:rFonts w:ascii="Arial" w:hAnsi="Arial"/>
                  <w:sz w:val="18"/>
                </w:rPr>
                <w:alias w:val="{Tag}{RegDate}"/>
                <w:tag w:val="{Tag}{RegDate}"/>
                <w:id w:val="-1290507330"/>
                <w:lock w:val="contentLocked"/>
                <w:placeholder>
                  <w:docPart w:val="252EF70FE9A643059441AD697922E568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Дата</w:t>
                </w:r>
              </w:sdtContent>
            </w:sdt>
            <w:r w:rsidR="00BA3839" w:rsidRPr="00356ECC">
              <w:rPr>
                <w:rFonts w:ascii="Arial" w:hAnsi="Arial"/>
                <w:sz w:val="18"/>
              </w:rPr>
              <w:t xml:space="preserve"> № </w:t>
            </w:r>
            <w:sdt>
              <w:sdtPr>
                <w:rPr>
                  <w:rFonts w:ascii="Arial" w:hAnsi="Arial"/>
                  <w:sz w:val="18"/>
                </w:rPr>
                <w:alias w:val="{Tag}{RegNumber}"/>
                <w:tag w:val="{Tag}{RegNumber}"/>
                <w:id w:val="1817531039"/>
                <w:lock w:val="contentLocked"/>
                <w:placeholder>
                  <w:docPart w:val="19D22E4CBDB94FFE976698AD497BB699"/>
                </w:placeholder>
                <w:showingPlcHdr/>
              </w:sdtPr>
              <w:sdtEndPr/>
              <w:sdtContent>
                <w:r w:rsidR="00BA3839" w:rsidRPr="00356ECC">
                  <w:rPr>
                    <w:rFonts w:ascii="Arial" w:hAnsi="Arial"/>
                    <w:sz w:val="18"/>
                  </w:rPr>
                  <w:t>№</w:t>
                </w:r>
              </w:sdtContent>
            </w:sdt>
          </w:p>
          <w:p w14:paraId="72372B18" w14:textId="77777777" w:rsidR="00BA3839" w:rsidRDefault="00BA3839" w:rsidP="000229A1">
            <w:pPr>
              <w:rPr>
                <w:rFonts w:ascii="Arial" w:hAnsi="Arial"/>
                <w:sz w:val="18"/>
              </w:rPr>
            </w:pPr>
          </w:p>
          <w:p w14:paraId="72372B19" w14:textId="77777777" w:rsidR="00BA3839" w:rsidRPr="003266A4" w:rsidRDefault="00BA3839" w:rsidP="00BA3839">
            <w:pPr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На № ________________________   от _________________</w:t>
            </w:r>
          </w:p>
        </w:tc>
      </w:tr>
    </w:tbl>
    <w:p w14:paraId="72372B1B" w14:textId="77777777" w:rsidR="008C4483" w:rsidRPr="008C4483" w:rsidRDefault="008C4483" w:rsidP="008C4483">
      <w:pPr>
        <w:jc w:val="both"/>
        <w:rPr>
          <w:i/>
          <w:sz w:val="26"/>
          <w:szCs w:val="26"/>
        </w:rPr>
      </w:pPr>
      <w:r w:rsidRPr="008C4483">
        <w:rPr>
          <w:bCs/>
          <w:i/>
          <w:sz w:val="26"/>
          <w:szCs w:val="26"/>
        </w:rPr>
        <w:t xml:space="preserve">О республиканском </w:t>
      </w:r>
      <w:r w:rsidRPr="008C4483">
        <w:rPr>
          <w:i/>
          <w:sz w:val="26"/>
          <w:szCs w:val="26"/>
        </w:rPr>
        <w:t>конкурсе</w:t>
      </w:r>
    </w:p>
    <w:p w14:paraId="72372B1C" w14:textId="77777777" w:rsidR="008C4483" w:rsidRPr="008C4483" w:rsidRDefault="008C4483" w:rsidP="008C4483">
      <w:pPr>
        <w:jc w:val="both"/>
        <w:rPr>
          <w:i/>
          <w:sz w:val="26"/>
          <w:szCs w:val="26"/>
        </w:rPr>
      </w:pPr>
      <w:r w:rsidRPr="008C4483">
        <w:rPr>
          <w:i/>
          <w:sz w:val="26"/>
          <w:szCs w:val="26"/>
        </w:rPr>
        <w:t xml:space="preserve">«Лучшая организация </w:t>
      </w:r>
    </w:p>
    <w:p w14:paraId="72372B1D" w14:textId="77777777" w:rsidR="008C4483" w:rsidRPr="008C4483" w:rsidRDefault="008C4483" w:rsidP="008C4483">
      <w:pPr>
        <w:jc w:val="both"/>
        <w:rPr>
          <w:i/>
          <w:sz w:val="26"/>
          <w:szCs w:val="26"/>
        </w:rPr>
      </w:pPr>
      <w:r w:rsidRPr="008C4483">
        <w:rPr>
          <w:i/>
          <w:sz w:val="26"/>
          <w:szCs w:val="26"/>
        </w:rPr>
        <w:t>работ по охране труда»</w:t>
      </w:r>
    </w:p>
    <w:p w14:paraId="72372B1E" w14:textId="77777777" w:rsidR="00BA3839" w:rsidRPr="00227E58" w:rsidRDefault="00BA3839" w:rsidP="00227E58">
      <w:pPr>
        <w:tabs>
          <w:tab w:val="left" w:pos="1714"/>
        </w:tabs>
      </w:pPr>
    </w:p>
    <w:p w14:paraId="72372B1F" w14:textId="77777777" w:rsidR="00446630" w:rsidRDefault="00446630" w:rsidP="008C44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2372B20" w14:textId="77777777" w:rsidR="00446630" w:rsidRDefault="00446630" w:rsidP="008C44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2372B21" w14:textId="77777777" w:rsidR="00446630" w:rsidRDefault="00446630" w:rsidP="008C44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2372B22" w14:textId="77777777" w:rsidR="00446630" w:rsidRDefault="00446630" w:rsidP="008C44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2372B23" w14:textId="77777777" w:rsidR="00446630" w:rsidRDefault="00446630" w:rsidP="008C44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2372B24" w14:textId="77777777" w:rsidR="00446630" w:rsidRDefault="00446630" w:rsidP="008C44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2372B25" w14:textId="77777777" w:rsidR="008C4483" w:rsidRPr="007117CB" w:rsidRDefault="008C4483" w:rsidP="004466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117CB">
        <w:rPr>
          <w:sz w:val="28"/>
          <w:szCs w:val="28"/>
        </w:rPr>
        <w:t xml:space="preserve"> соответствии с постановлением Правительства Республики Бурятия от 07.02.2014 № 38 объявлен республиканский конкурс «Лучшая организация работ по охране труда» (далее - Конкурс).</w:t>
      </w:r>
    </w:p>
    <w:p w14:paraId="72372B26" w14:textId="77777777" w:rsidR="008C4483" w:rsidRPr="00845537" w:rsidRDefault="008C4483" w:rsidP="0044663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7117CB">
        <w:rPr>
          <w:rFonts w:eastAsia="Calibri"/>
          <w:sz w:val="28"/>
          <w:szCs w:val="28"/>
        </w:rPr>
        <w:t>Конкурс проводится в целях развития системы государственного управления охраной труда в Республике Бурятия, совершенствования работы по обеспечению безопасных условий труда, пропаганды передового опыта в области охраны труда.</w:t>
      </w:r>
    </w:p>
    <w:p w14:paraId="72372B27" w14:textId="77777777" w:rsidR="008C4483" w:rsidRDefault="008C4483" w:rsidP="00446630">
      <w:pPr>
        <w:ind w:firstLine="709"/>
        <w:jc w:val="both"/>
        <w:rPr>
          <w:sz w:val="28"/>
          <w:szCs w:val="28"/>
        </w:rPr>
      </w:pPr>
      <w:r>
        <w:rPr>
          <w:sz w:val="28"/>
          <w:szCs w:val="27"/>
        </w:rPr>
        <w:t>В связи с чем, прошу</w:t>
      </w:r>
      <w:r>
        <w:rPr>
          <w:sz w:val="28"/>
          <w:szCs w:val="28"/>
        </w:rPr>
        <w:t xml:space="preserve"> провести работу по </w:t>
      </w:r>
      <w:r w:rsidRPr="00074FB1">
        <w:rPr>
          <w:sz w:val="28"/>
          <w:szCs w:val="28"/>
        </w:rPr>
        <w:t>информирова</w:t>
      </w:r>
      <w:r>
        <w:rPr>
          <w:sz w:val="28"/>
          <w:szCs w:val="28"/>
        </w:rPr>
        <w:t>нию</w:t>
      </w:r>
      <w:r w:rsidRPr="00074F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работодателей и профсоюзных организаций </w:t>
      </w:r>
      <w:r w:rsidRPr="007043EA">
        <w:rPr>
          <w:sz w:val="28"/>
          <w:szCs w:val="28"/>
        </w:rPr>
        <w:t>о</w:t>
      </w:r>
      <w:r w:rsidRPr="0044082F">
        <w:rPr>
          <w:sz w:val="28"/>
          <w:szCs w:val="28"/>
        </w:rPr>
        <w:t xml:space="preserve"> </w:t>
      </w:r>
      <w:r w:rsidRPr="007043EA">
        <w:rPr>
          <w:sz w:val="28"/>
          <w:szCs w:val="28"/>
        </w:rPr>
        <w:t xml:space="preserve">проведении </w:t>
      </w:r>
      <w:r>
        <w:rPr>
          <w:sz w:val="28"/>
          <w:szCs w:val="28"/>
        </w:rPr>
        <w:t>К</w:t>
      </w:r>
      <w:r w:rsidRPr="00D116BF">
        <w:rPr>
          <w:sz w:val="28"/>
          <w:szCs w:val="28"/>
        </w:rPr>
        <w:t>онкурса</w:t>
      </w:r>
      <w:r>
        <w:rPr>
          <w:sz w:val="28"/>
          <w:szCs w:val="28"/>
        </w:rPr>
        <w:t>, оказать содействие организациям, изъявившим желание принять участие в конкурсе,</w:t>
      </w:r>
      <w:r w:rsidRPr="00C7260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опубликовать информацию в средствах массовой информации, разместить информацию на Вашем официальном сайте и других информационных системах.</w:t>
      </w:r>
    </w:p>
    <w:p w14:paraId="72372B28" w14:textId="77777777" w:rsidR="008C4483" w:rsidRDefault="008C4483" w:rsidP="00446630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заявок на участие в конкурсе осуществляется до 01 марта 2018 года включительно.</w:t>
      </w:r>
    </w:p>
    <w:p w14:paraId="72372B29" w14:textId="77777777" w:rsidR="008C4483" w:rsidRPr="000F3F7D" w:rsidRDefault="008C4483" w:rsidP="00446630">
      <w:pPr>
        <w:pStyle w:val="a7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Также прошу сформировать и направить в Министерство экономики Республики Бурятия перечень организаций, желающих принять участие в конкурсе и представить контактную информацию о сотруднике (ФИО, телефон, электронный адрес), который отвечает за подготовку организаций </w:t>
      </w:r>
      <w:r>
        <w:rPr>
          <w:sz w:val="28"/>
          <w:szCs w:val="28"/>
        </w:rPr>
        <w:lastRenderedPageBreak/>
        <w:t>для участия в Конкурсе</w:t>
      </w:r>
      <w:r w:rsidRPr="000F3F7D">
        <w:rPr>
          <w:sz w:val="28"/>
          <w:szCs w:val="28"/>
        </w:rPr>
        <w:t xml:space="preserve"> </w:t>
      </w:r>
      <w:r w:rsidRPr="002C5AAB">
        <w:rPr>
          <w:sz w:val="28"/>
          <w:szCs w:val="28"/>
        </w:rPr>
        <w:t>до 0</w:t>
      </w:r>
      <w:r>
        <w:rPr>
          <w:sz w:val="28"/>
          <w:szCs w:val="28"/>
        </w:rPr>
        <w:t>1</w:t>
      </w:r>
      <w:r w:rsidRPr="002C5AAB">
        <w:rPr>
          <w:sz w:val="28"/>
          <w:szCs w:val="28"/>
        </w:rPr>
        <w:t xml:space="preserve"> февраля 201</w:t>
      </w:r>
      <w:r>
        <w:rPr>
          <w:sz w:val="28"/>
          <w:szCs w:val="28"/>
        </w:rPr>
        <w:t>8</w:t>
      </w:r>
      <w:r w:rsidRPr="002C5AAB">
        <w:rPr>
          <w:sz w:val="28"/>
          <w:szCs w:val="28"/>
        </w:rPr>
        <w:t xml:space="preserve"> года </w:t>
      </w:r>
      <w:r>
        <w:rPr>
          <w:sz w:val="28"/>
          <w:szCs w:val="28"/>
        </w:rPr>
        <w:t>на</w:t>
      </w:r>
      <w:r w:rsidRPr="002C5A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электронной адрес: </w:t>
      </w:r>
      <w:hyperlink r:id="rId10" w:history="1">
        <w:r w:rsidRPr="00EF46FA">
          <w:rPr>
            <w:rStyle w:val="a3"/>
            <w:sz w:val="28"/>
            <w:szCs w:val="28"/>
            <w:lang w:val="en-US"/>
          </w:rPr>
          <w:t>Boboeva</w:t>
        </w:r>
        <w:r w:rsidRPr="005834A2">
          <w:rPr>
            <w:rStyle w:val="a3"/>
            <w:sz w:val="28"/>
            <w:szCs w:val="28"/>
          </w:rPr>
          <w:t>.</w:t>
        </w:r>
        <w:r w:rsidRPr="00EF46FA">
          <w:rPr>
            <w:rStyle w:val="a3"/>
            <w:sz w:val="28"/>
            <w:szCs w:val="28"/>
            <w:lang w:val="en-US"/>
          </w:rPr>
          <w:t>R</w:t>
        </w:r>
        <w:r w:rsidRPr="005834A2">
          <w:rPr>
            <w:rStyle w:val="a3"/>
            <w:sz w:val="28"/>
            <w:szCs w:val="28"/>
          </w:rPr>
          <w:t>@</w:t>
        </w:r>
        <w:r w:rsidRPr="00EF46FA">
          <w:rPr>
            <w:rStyle w:val="a3"/>
            <w:sz w:val="28"/>
            <w:szCs w:val="28"/>
            <w:lang w:val="en-US"/>
          </w:rPr>
          <w:t>govrb</w:t>
        </w:r>
        <w:r w:rsidRPr="005834A2">
          <w:rPr>
            <w:rStyle w:val="a3"/>
            <w:sz w:val="28"/>
            <w:szCs w:val="28"/>
          </w:rPr>
          <w:t>.</w:t>
        </w:r>
        <w:r w:rsidRPr="00EF46FA">
          <w:rPr>
            <w:rStyle w:val="a3"/>
            <w:sz w:val="28"/>
            <w:szCs w:val="28"/>
            <w:lang w:val="en-US"/>
          </w:rPr>
          <w:t>ru</w:t>
        </w:r>
      </w:hyperlink>
      <w:r w:rsidRPr="005834A2">
        <w:rPr>
          <w:color w:val="000000"/>
          <w:sz w:val="28"/>
          <w:szCs w:val="28"/>
        </w:rPr>
        <w:t xml:space="preserve">.; </w:t>
      </w:r>
      <w:hyperlink r:id="rId11" w:history="1">
        <w:r w:rsidRPr="00D36BC5">
          <w:rPr>
            <w:rStyle w:val="a3"/>
            <w:color w:val="000000"/>
            <w:sz w:val="28"/>
            <w:szCs w:val="28"/>
            <w:lang w:val="en-US"/>
          </w:rPr>
          <w:t>Dugarov</w:t>
        </w:r>
        <w:r w:rsidRPr="005834A2">
          <w:rPr>
            <w:rStyle w:val="a3"/>
            <w:color w:val="000000"/>
            <w:sz w:val="28"/>
            <w:szCs w:val="28"/>
          </w:rPr>
          <w:t>.</w:t>
        </w:r>
        <w:r w:rsidRPr="00D36BC5">
          <w:rPr>
            <w:rStyle w:val="a3"/>
            <w:color w:val="000000"/>
            <w:sz w:val="28"/>
            <w:szCs w:val="28"/>
            <w:lang w:val="en-US"/>
          </w:rPr>
          <w:t>B</w:t>
        </w:r>
        <w:r w:rsidRPr="005834A2">
          <w:rPr>
            <w:rStyle w:val="a3"/>
            <w:color w:val="000000"/>
            <w:sz w:val="28"/>
            <w:szCs w:val="28"/>
          </w:rPr>
          <w:t>@</w:t>
        </w:r>
        <w:r w:rsidRPr="00D36BC5">
          <w:rPr>
            <w:rStyle w:val="a3"/>
            <w:color w:val="000000"/>
            <w:sz w:val="28"/>
            <w:szCs w:val="28"/>
            <w:lang w:val="en-US"/>
          </w:rPr>
          <w:t>mecn</w:t>
        </w:r>
        <w:r w:rsidRPr="005834A2">
          <w:rPr>
            <w:rStyle w:val="a3"/>
            <w:color w:val="000000"/>
            <w:sz w:val="28"/>
            <w:szCs w:val="28"/>
          </w:rPr>
          <w:t>.</w:t>
        </w:r>
        <w:r w:rsidRPr="00D36BC5">
          <w:rPr>
            <w:rStyle w:val="a3"/>
            <w:color w:val="000000"/>
            <w:sz w:val="28"/>
            <w:szCs w:val="28"/>
            <w:lang w:val="en-US"/>
          </w:rPr>
          <w:t>govrb</w:t>
        </w:r>
        <w:r w:rsidRPr="005834A2">
          <w:rPr>
            <w:rStyle w:val="a3"/>
            <w:color w:val="000000"/>
            <w:sz w:val="28"/>
            <w:szCs w:val="28"/>
          </w:rPr>
          <w:t>.</w:t>
        </w:r>
        <w:r w:rsidRPr="00D36BC5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5834A2">
        <w:rPr>
          <w:color w:val="000000"/>
        </w:rPr>
        <w:t>.</w:t>
      </w:r>
      <w:r>
        <w:rPr>
          <w:color w:val="000000"/>
        </w:rPr>
        <w:t>;</w:t>
      </w:r>
      <w:r>
        <w:rPr>
          <w:sz w:val="28"/>
          <w:szCs w:val="28"/>
        </w:rPr>
        <w:t xml:space="preserve"> </w:t>
      </w:r>
    </w:p>
    <w:p w14:paraId="72372B2A" w14:textId="77777777" w:rsidR="008C4483" w:rsidRPr="00732427" w:rsidRDefault="008C4483" w:rsidP="00446630">
      <w:pPr>
        <w:ind w:firstLine="709"/>
        <w:jc w:val="both"/>
        <w:rPr>
          <w:b/>
          <w:sz w:val="28"/>
          <w:szCs w:val="28"/>
        </w:rPr>
      </w:pPr>
    </w:p>
    <w:p w14:paraId="72372B2B" w14:textId="77777777" w:rsidR="008C4483" w:rsidRPr="005834A2" w:rsidRDefault="008C4483" w:rsidP="008C4483">
      <w:pPr>
        <w:ind w:firstLine="709"/>
        <w:jc w:val="both"/>
      </w:pPr>
      <w:r>
        <w:t xml:space="preserve">Приложение: на 1 </w:t>
      </w:r>
      <w:r w:rsidRPr="002E65AE">
        <w:t>л. в 1 экз.</w:t>
      </w:r>
    </w:p>
    <w:tbl>
      <w:tblPr>
        <w:tblW w:w="948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87"/>
        <w:gridCol w:w="3562"/>
        <w:gridCol w:w="2638"/>
      </w:tblGrid>
      <w:sdt>
        <w:sdtPr>
          <w:rPr>
            <w:rFonts w:ascii="Times New Roman" w:eastAsiaTheme="minorEastAsia" w:hAnsi="Times New Roman" w:cs="Times New Roman"/>
            <w:i w:val="0"/>
            <w:iCs w:val="0"/>
            <w:color w:val="auto"/>
            <w:sz w:val="28"/>
            <w:szCs w:val="28"/>
            <w:lang w:eastAsia="zh-CN"/>
          </w:rPr>
          <w:alias w:val="{TagItemEDS}{Approve}"/>
          <w:tag w:val="{TagItemEDS}{Approve}"/>
          <w:id w:val="-1052073107"/>
          <w:placeholder>
            <w:docPart w:val="AB701FA097824DCA9F05FAEB69035B28"/>
          </w:placeholder>
        </w:sdtPr>
        <w:sdtEndPr>
          <w:rPr>
            <w:rFonts w:eastAsia="Times New Roman"/>
            <w:lang w:eastAsia="ru-RU"/>
          </w:rPr>
        </w:sdtEndPr>
        <w:sdtContent>
          <w:tr w:rsidR="002560B9" w:rsidRPr="006F5137" w14:paraId="72372B2F" w14:textId="77777777" w:rsidTr="00D11203">
            <w:trPr>
              <w:cantSplit/>
              <w:trHeight w:val="803"/>
            </w:trPr>
            <w:tc>
              <w:tcPr>
                <w:tcW w:w="3287" w:type="dxa"/>
                <w:vAlign w:val="center"/>
              </w:tcPr>
              <w:p w14:paraId="72372B2C" w14:textId="77777777" w:rsidR="002560B9" w:rsidRPr="006F5137" w:rsidRDefault="002560B9" w:rsidP="00D11203">
                <w:pPr>
                  <w:pStyle w:val="6"/>
                  <w:spacing w:before="120" w:after="120"/>
                  <w:rPr>
                    <w:rFonts w:ascii="Times New Roman" w:hAnsi="Times New Roman" w:cs="Times New Roman"/>
                    <w:i w:val="0"/>
                    <w:sz w:val="28"/>
                    <w:szCs w:val="28"/>
                  </w:rPr>
                </w:pPr>
                <w:r>
                  <w:rPr>
                    <w:rFonts w:ascii="Times New Roman" w:eastAsiaTheme="minorEastAsia" w:hAnsi="Times New Roman" w:cs="Times New Roman"/>
                    <w:i w:val="0"/>
                    <w:iCs w:val="0"/>
                    <w:color w:val="auto"/>
                    <w:sz w:val="28"/>
                    <w:szCs w:val="28"/>
                    <w:lang w:eastAsia="zh-CN"/>
                  </w:rPr>
                  <w:br/>
                </w:r>
                <w:r w:rsidR="00D11203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М</w:t>
                </w:r>
                <w:r w:rsidR="00356ECC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инистр </w:t>
                </w:r>
                <w:r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экономики</w:t>
                </w:r>
                <w:r w:rsidR="00356ECC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</w:t>
                </w:r>
                <w:r w:rsidRPr="006F5137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 xml:space="preserve"> </w:t>
                </w:r>
                <w:r w:rsidR="00AB1F58">
                  <w:rPr>
                    <w:rFonts w:ascii="Times New Roman" w:hAnsi="Times New Roman" w:cs="Times New Roman"/>
                    <w:i w:val="0"/>
                    <w:color w:val="auto"/>
                    <w:sz w:val="28"/>
                    <w:szCs w:val="28"/>
                  </w:rPr>
                  <w:t>РБ</w:t>
                </w:r>
              </w:p>
            </w:tc>
            <w:sdt>
              <w:sdtPr>
                <w:rPr>
                  <w:rFonts w:ascii="Times New Roman" w:hAnsi="Times New Roman" w:cs="Times New Roman"/>
                  <w:i w:val="0"/>
                  <w:sz w:val="28"/>
                  <w:szCs w:val="28"/>
                  <w:lang w:val="en-US"/>
                </w:rPr>
                <w:alias w:val="{TagEDS}{Stamp1}"/>
                <w:tag w:val="{TagEDS}{Stamp1}"/>
                <w:id w:val="1894080495"/>
                <w:showingPlcHdr/>
                <w:picture/>
              </w:sdtPr>
              <w:sdtEndPr/>
              <w:sdtContent>
                <w:tc>
                  <w:tcPr>
                    <w:tcW w:w="3562" w:type="dxa"/>
                    <w:vAlign w:val="center"/>
                  </w:tcPr>
                  <w:p w14:paraId="72372B2D" w14:textId="77777777" w:rsidR="002560B9" w:rsidRPr="006F5137" w:rsidRDefault="002560B9" w:rsidP="007A3DB8">
                    <w:pPr>
                      <w:pStyle w:val="6"/>
                      <w:spacing w:before="120" w:after="120"/>
                      <w:rPr>
                        <w:rFonts w:ascii="Times New Roman" w:hAnsi="Times New Roman" w:cs="Times New Roman"/>
                        <w:i w:val="0"/>
                        <w:sz w:val="28"/>
                        <w:szCs w:val="28"/>
                        <w:lang w:val="en-US"/>
                      </w:rPr>
                    </w:pPr>
                    <w:r w:rsidRPr="006F5137">
                      <w:rPr>
                        <w:rFonts w:ascii="Times New Roman" w:hAnsi="Times New Roman" w:cs="Times New Roman"/>
                        <w:i w:val="0"/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72372B74" wp14:editId="72372B75">
                          <wp:extent cx="1925955" cy="1066733"/>
                          <wp:effectExtent l="0" t="0" r="0" b="635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6360" cy="10724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638" w:type="dxa"/>
                <w:vAlign w:val="center"/>
              </w:tcPr>
              <w:p w14:paraId="72372B2E" w14:textId="77777777" w:rsidR="002560B9" w:rsidRPr="006F5137" w:rsidRDefault="00D11203" w:rsidP="00356ECC">
                <w:pPr>
                  <w:widowControl w:val="0"/>
                  <w:autoSpaceDE w:val="0"/>
                  <w:autoSpaceDN w:val="0"/>
                  <w:adjustRightIn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А.В. Бардалеев</w:t>
                </w:r>
              </w:p>
            </w:tc>
          </w:tr>
        </w:sdtContent>
      </w:sdt>
    </w:tbl>
    <w:p w14:paraId="72372B30" w14:textId="77777777" w:rsidR="00EE7586" w:rsidRDefault="00EE7586" w:rsidP="008C4483">
      <w:pPr>
        <w:jc w:val="both"/>
        <w:rPr>
          <w:sz w:val="22"/>
          <w:szCs w:val="22"/>
        </w:rPr>
      </w:pPr>
    </w:p>
    <w:p w14:paraId="72372B31" w14:textId="77777777" w:rsidR="00EE7586" w:rsidRDefault="00EE7586" w:rsidP="008C4483">
      <w:pPr>
        <w:jc w:val="both"/>
        <w:rPr>
          <w:sz w:val="22"/>
          <w:szCs w:val="22"/>
        </w:rPr>
      </w:pPr>
    </w:p>
    <w:p w14:paraId="72372B32" w14:textId="77777777" w:rsidR="00EE7586" w:rsidRDefault="00EE7586" w:rsidP="008C4483">
      <w:pPr>
        <w:jc w:val="both"/>
        <w:rPr>
          <w:sz w:val="22"/>
          <w:szCs w:val="22"/>
        </w:rPr>
      </w:pPr>
    </w:p>
    <w:p w14:paraId="72372B33" w14:textId="77777777" w:rsidR="00EE7586" w:rsidRDefault="00EE7586" w:rsidP="008C4483">
      <w:pPr>
        <w:jc w:val="both"/>
        <w:rPr>
          <w:sz w:val="22"/>
          <w:szCs w:val="22"/>
        </w:rPr>
      </w:pPr>
    </w:p>
    <w:p w14:paraId="72372B34" w14:textId="77777777" w:rsidR="00EE7586" w:rsidRDefault="00EE7586" w:rsidP="008C4483">
      <w:pPr>
        <w:jc w:val="both"/>
        <w:rPr>
          <w:sz w:val="22"/>
          <w:szCs w:val="22"/>
        </w:rPr>
      </w:pPr>
    </w:p>
    <w:p w14:paraId="72372B35" w14:textId="77777777" w:rsidR="00EE7586" w:rsidRDefault="00EE7586" w:rsidP="008C4483">
      <w:pPr>
        <w:jc w:val="both"/>
        <w:rPr>
          <w:sz w:val="22"/>
          <w:szCs w:val="22"/>
        </w:rPr>
      </w:pPr>
    </w:p>
    <w:p w14:paraId="72372B36" w14:textId="77777777" w:rsidR="00EE7586" w:rsidRDefault="00EE7586" w:rsidP="008C4483">
      <w:pPr>
        <w:jc w:val="both"/>
        <w:rPr>
          <w:sz w:val="22"/>
          <w:szCs w:val="22"/>
        </w:rPr>
      </w:pPr>
    </w:p>
    <w:p w14:paraId="72372B37" w14:textId="77777777" w:rsidR="00EE7586" w:rsidRDefault="00EE7586" w:rsidP="008C4483">
      <w:pPr>
        <w:jc w:val="both"/>
        <w:rPr>
          <w:sz w:val="22"/>
          <w:szCs w:val="22"/>
        </w:rPr>
      </w:pPr>
    </w:p>
    <w:p w14:paraId="72372B38" w14:textId="77777777" w:rsidR="00EE7586" w:rsidRDefault="00EE7586" w:rsidP="008C4483">
      <w:pPr>
        <w:jc w:val="both"/>
        <w:rPr>
          <w:sz w:val="22"/>
          <w:szCs w:val="22"/>
        </w:rPr>
      </w:pPr>
    </w:p>
    <w:p w14:paraId="72372B39" w14:textId="77777777" w:rsidR="00EE7586" w:rsidRDefault="00EE7586" w:rsidP="008C4483">
      <w:pPr>
        <w:jc w:val="both"/>
        <w:rPr>
          <w:sz w:val="22"/>
          <w:szCs w:val="22"/>
        </w:rPr>
      </w:pPr>
    </w:p>
    <w:p w14:paraId="72372B3A" w14:textId="77777777" w:rsidR="00EE7586" w:rsidRDefault="00EE7586" w:rsidP="008C4483">
      <w:pPr>
        <w:jc w:val="both"/>
        <w:rPr>
          <w:sz w:val="22"/>
          <w:szCs w:val="22"/>
        </w:rPr>
      </w:pPr>
    </w:p>
    <w:p w14:paraId="72372B3B" w14:textId="77777777" w:rsidR="00EE7586" w:rsidRDefault="00EE7586" w:rsidP="008C4483">
      <w:pPr>
        <w:jc w:val="both"/>
        <w:rPr>
          <w:sz w:val="22"/>
          <w:szCs w:val="22"/>
        </w:rPr>
      </w:pPr>
    </w:p>
    <w:p w14:paraId="72372B3C" w14:textId="77777777" w:rsidR="00EE7586" w:rsidRDefault="00EE7586" w:rsidP="008C4483">
      <w:pPr>
        <w:jc w:val="both"/>
        <w:rPr>
          <w:sz w:val="22"/>
          <w:szCs w:val="22"/>
        </w:rPr>
      </w:pPr>
    </w:p>
    <w:p w14:paraId="72372B3D" w14:textId="77777777" w:rsidR="00EE7586" w:rsidRDefault="00EE7586" w:rsidP="008C4483">
      <w:pPr>
        <w:jc w:val="both"/>
        <w:rPr>
          <w:sz w:val="22"/>
          <w:szCs w:val="22"/>
        </w:rPr>
      </w:pPr>
    </w:p>
    <w:p w14:paraId="72372B3E" w14:textId="77777777" w:rsidR="00EE7586" w:rsidRDefault="00EE7586" w:rsidP="008C4483">
      <w:pPr>
        <w:jc w:val="both"/>
        <w:rPr>
          <w:sz w:val="22"/>
          <w:szCs w:val="22"/>
        </w:rPr>
      </w:pPr>
    </w:p>
    <w:p w14:paraId="72372B3F" w14:textId="77777777" w:rsidR="00EE7586" w:rsidRDefault="00EE7586" w:rsidP="008C4483">
      <w:pPr>
        <w:jc w:val="both"/>
        <w:rPr>
          <w:sz w:val="22"/>
          <w:szCs w:val="22"/>
        </w:rPr>
      </w:pPr>
    </w:p>
    <w:p w14:paraId="72372B40" w14:textId="77777777" w:rsidR="00EE7586" w:rsidRDefault="00EE7586" w:rsidP="008C4483">
      <w:pPr>
        <w:jc w:val="both"/>
        <w:rPr>
          <w:sz w:val="22"/>
          <w:szCs w:val="22"/>
        </w:rPr>
      </w:pPr>
    </w:p>
    <w:p w14:paraId="72372B41" w14:textId="77777777" w:rsidR="00EE7586" w:rsidRDefault="00EE7586" w:rsidP="008C4483">
      <w:pPr>
        <w:jc w:val="both"/>
        <w:rPr>
          <w:sz w:val="22"/>
          <w:szCs w:val="22"/>
        </w:rPr>
      </w:pPr>
    </w:p>
    <w:p w14:paraId="72372B42" w14:textId="77777777" w:rsidR="00EE7586" w:rsidRDefault="00EE7586" w:rsidP="008C4483">
      <w:pPr>
        <w:jc w:val="both"/>
        <w:rPr>
          <w:sz w:val="22"/>
          <w:szCs w:val="22"/>
        </w:rPr>
      </w:pPr>
    </w:p>
    <w:p w14:paraId="72372B43" w14:textId="77777777" w:rsidR="00EE7586" w:rsidRDefault="00EE7586" w:rsidP="008C4483">
      <w:pPr>
        <w:jc w:val="both"/>
        <w:rPr>
          <w:sz w:val="22"/>
          <w:szCs w:val="22"/>
        </w:rPr>
      </w:pPr>
    </w:p>
    <w:p w14:paraId="72372B44" w14:textId="77777777" w:rsidR="00EE7586" w:rsidRDefault="00EE7586" w:rsidP="008C4483">
      <w:pPr>
        <w:jc w:val="both"/>
        <w:rPr>
          <w:sz w:val="22"/>
          <w:szCs w:val="22"/>
        </w:rPr>
      </w:pPr>
    </w:p>
    <w:p w14:paraId="72372B45" w14:textId="77777777" w:rsidR="00EE7586" w:rsidRDefault="00EE7586" w:rsidP="008C4483">
      <w:pPr>
        <w:jc w:val="both"/>
        <w:rPr>
          <w:sz w:val="22"/>
          <w:szCs w:val="22"/>
        </w:rPr>
      </w:pPr>
    </w:p>
    <w:p w14:paraId="72372B46" w14:textId="77777777" w:rsidR="00EE7586" w:rsidRDefault="00EE7586" w:rsidP="008C4483">
      <w:pPr>
        <w:jc w:val="both"/>
        <w:rPr>
          <w:sz w:val="22"/>
          <w:szCs w:val="22"/>
        </w:rPr>
      </w:pPr>
    </w:p>
    <w:p w14:paraId="72372B47" w14:textId="77777777" w:rsidR="00EE7586" w:rsidRDefault="00EE7586" w:rsidP="008C4483">
      <w:pPr>
        <w:jc w:val="both"/>
        <w:rPr>
          <w:sz w:val="22"/>
          <w:szCs w:val="22"/>
        </w:rPr>
      </w:pPr>
    </w:p>
    <w:p w14:paraId="72372B48" w14:textId="77777777" w:rsidR="00EE7586" w:rsidRDefault="00EE7586" w:rsidP="008C4483">
      <w:pPr>
        <w:jc w:val="both"/>
        <w:rPr>
          <w:sz w:val="22"/>
          <w:szCs w:val="22"/>
        </w:rPr>
      </w:pPr>
    </w:p>
    <w:p w14:paraId="72372B49" w14:textId="77777777" w:rsidR="00EE7586" w:rsidRDefault="00EE7586" w:rsidP="008C4483">
      <w:pPr>
        <w:jc w:val="both"/>
        <w:rPr>
          <w:sz w:val="22"/>
          <w:szCs w:val="22"/>
        </w:rPr>
      </w:pPr>
    </w:p>
    <w:p w14:paraId="72372B4A" w14:textId="77777777" w:rsidR="00EE7586" w:rsidRDefault="00EE7586" w:rsidP="008C4483">
      <w:pPr>
        <w:jc w:val="both"/>
        <w:rPr>
          <w:sz w:val="22"/>
          <w:szCs w:val="22"/>
        </w:rPr>
      </w:pPr>
    </w:p>
    <w:p w14:paraId="72372B4B" w14:textId="77777777" w:rsidR="00EE7586" w:rsidRDefault="00EE7586" w:rsidP="008C4483">
      <w:pPr>
        <w:jc w:val="both"/>
        <w:rPr>
          <w:sz w:val="22"/>
          <w:szCs w:val="22"/>
        </w:rPr>
      </w:pPr>
    </w:p>
    <w:p w14:paraId="72372B4C" w14:textId="77777777" w:rsidR="00EE7586" w:rsidRDefault="00EE7586" w:rsidP="008C4483">
      <w:pPr>
        <w:jc w:val="both"/>
        <w:rPr>
          <w:sz w:val="22"/>
          <w:szCs w:val="22"/>
        </w:rPr>
      </w:pPr>
    </w:p>
    <w:p w14:paraId="72372B4D" w14:textId="77777777" w:rsidR="00EE7586" w:rsidRDefault="00EE7586" w:rsidP="008C4483">
      <w:pPr>
        <w:jc w:val="both"/>
        <w:rPr>
          <w:sz w:val="22"/>
          <w:szCs w:val="22"/>
        </w:rPr>
      </w:pPr>
    </w:p>
    <w:p w14:paraId="72372B4E" w14:textId="77777777" w:rsidR="00EE7586" w:rsidRDefault="00EE7586" w:rsidP="008C4483">
      <w:pPr>
        <w:jc w:val="both"/>
        <w:rPr>
          <w:sz w:val="22"/>
          <w:szCs w:val="22"/>
        </w:rPr>
      </w:pPr>
    </w:p>
    <w:p w14:paraId="72372B4F" w14:textId="77777777" w:rsidR="00EE7586" w:rsidRDefault="00EE7586" w:rsidP="008C4483">
      <w:pPr>
        <w:jc w:val="both"/>
        <w:rPr>
          <w:sz w:val="22"/>
          <w:szCs w:val="22"/>
        </w:rPr>
      </w:pPr>
    </w:p>
    <w:p w14:paraId="72372B50" w14:textId="77777777" w:rsidR="00EE7586" w:rsidRDefault="00EE7586" w:rsidP="008C4483">
      <w:pPr>
        <w:jc w:val="both"/>
        <w:rPr>
          <w:sz w:val="22"/>
          <w:szCs w:val="22"/>
        </w:rPr>
      </w:pPr>
    </w:p>
    <w:p w14:paraId="72372B51" w14:textId="77777777" w:rsidR="00EE7586" w:rsidRDefault="00EE7586" w:rsidP="008C4483">
      <w:pPr>
        <w:jc w:val="both"/>
        <w:rPr>
          <w:sz w:val="22"/>
          <w:szCs w:val="22"/>
        </w:rPr>
      </w:pPr>
    </w:p>
    <w:p w14:paraId="72372B52" w14:textId="77777777" w:rsidR="00EE7586" w:rsidRDefault="00EE7586" w:rsidP="008C4483">
      <w:pPr>
        <w:jc w:val="both"/>
        <w:rPr>
          <w:sz w:val="22"/>
          <w:szCs w:val="22"/>
        </w:rPr>
      </w:pPr>
    </w:p>
    <w:p w14:paraId="72372B53" w14:textId="77777777" w:rsidR="00EE7586" w:rsidRDefault="00EE7586" w:rsidP="008C4483">
      <w:pPr>
        <w:jc w:val="both"/>
        <w:rPr>
          <w:sz w:val="22"/>
          <w:szCs w:val="22"/>
        </w:rPr>
      </w:pPr>
    </w:p>
    <w:p w14:paraId="72372B54" w14:textId="77777777" w:rsidR="00EE7586" w:rsidRDefault="00EE7586" w:rsidP="008C4483">
      <w:pPr>
        <w:jc w:val="both"/>
        <w:rPr>
          <w:sz w:val="22"/>
          <w:szCs w:val="22"/>
        </w:rPr>
      </w:pPr>
    </w:p>
    <w:p w14:paraId="72372B55" w14:textId="77777777" w:rsidR="00EE7586" w:rsidRDefault="00EE7586" w:rsidP="008C4483">
      <w:pPr>
        <w:jc w:val="both"/>
        <w:rPr>
          <w:sz w:val="22"/>
          <w:szCs w:val="22"/>
        </w:rPr>
      </w:pPr>
    </w:p>
    <w:p w14:paraId="72372B56" w14:textId="77777777" w:rsidR="00EE7586" w:rsidRDefault="00EE7586" w:rsidP="008C4483">
      <w:pPr>
        <w:jc w:val="both"/>
        <w:rPr>
          <w:sz w:val="22"/>
          <w:szCs w:val="22"/>
        </w:rPr>
      </w:pPr>
    </w:p>
    <w:p w14:paraId="72372B57" w14:textId="77777777" w:rsidR="00EE7586" w:rsidRDefault="00EE7586" w:rsidP="008C4483">
      <w:pPr>
        <w:jc w:val="both"/>
        <w:rPr>
          <w:sz w:val="22"/>
          <w:szCs w:val="22"/>
        </w:rPr>
      </w:pPr>
    </w:p>
    <w:p w14:paraId="72372B58" w14:textId="77777777" w:rsidR="008C4483" w:rsidRPr="000F1C79" w:rsidRDefault="008C4483" w:rsidP="008C4483">
      <w:pPr>
        <w:jc w:val="both"/>
        <w:rPr>
          <w:sz w:val="22"/>
          <w:szCs w:val="22"/>
        </w:rPr>
      </w:pPr>
      <w:r w:rsidRPr="000F1C79">
        <w:rPr>
          <w:sz w:val="22"/>
          <w:szCs w:val="22"/>
        </w:rPr>
        <w:t xml:space="preserve">Старший аналитик отдела государственного управления </w:t>
      </w:r>
    </w:p>
    <w:p w14:paraId="72372B59" w14:textId="77777777" w:rsidR="008C4483" w:rsidRPr="000F1C79" w:rsidRDefault="008C4483" w:rsidP="008C4483">
      <w:pPr>
        <w:jc w:val="both"/>
        <w:rPr>
          <w:sz w:val="22"/>
          <w:szCs w:val="22"/>
        </w:rPr>
      </w:pPr>
      <w:r w:rsidRPr="000F1C79">
        <w:rPr>
          <w:sz w:val="22"/>
          <w:szCs w:val="22"/>
        </w:rPr>
        <w:t>охраной труда, государственный</w:t>
      </w:r>
      <w:r>
        <w:rPr>
          <w:sz w:val="22"/>
          <w:szCs w:val="22"/>
        </w:rPr>
        <w:t xml:space="preserve"> </w:t>
      </w:r>
      <w:r w:rsidRPr="000F1C79">
        <w:rPr>
          <w:sz w:val="22"/>
          <w:szCs w:val="22"/>
        </w:rPr>
        <w:t xml:space="preserve">эксперт по условиям труда  </w:t>
      </w:r>
    </w:p>
    <w:p w14:paraId="72372B5A" w14:textId="77777777" w:rsidR="008C4483" w:rsidRDefault="008C4483" w:rsidP="008C4483">
      <w:pPr>
        <w:rPr>
          <w:sz w:val="22"/>
          <w:szCs w:val="22"/>
        </w:rPr>
      </w:pPr>
      <w:r w:rsidRPr="000F1C79">
        <w:rPr>
          <w:sz w:val="22"/>
          <w:szCs w:val="22"/>
        </w:rPr>
        <w:t>Дугаров Б.В.</w:t>
      </w:r>
      <w:r>
        <w:rPr>
          <w:sz w:val="22"/>
          <w:szCs w:val="22"/>
        </w:rPr>
        <w:t xml:space="preserve"> </w:t>
      </w:r>
    </w:p>
    <w:p w14:paraId="72372B5B" w14:textId="77777777" w:rsidR="008C4483" w:rsidRPr="00AB4F3D" w:rsidRDefault="008C4483" w:rsidP="008C448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21-87-64</w:t>
      </w:r>
    </w:p>
    <w:p w14:paraId="72372B5C" w14:textId="77777777" w:rsidR="00EE7586" w:rsidRDefault="00EE7586" w:rsidP="008C4483">
      <w:pPr>
        <w:ind w:firstLine="709"/>
        <w:jc w:val="right"/>
      </w:pPr>
    </w:p>
    <w:p w14:paraId="72372B5D" w14:textId="77777777" w:rsidR="008C4483" w:rsidRDefault="008C4483" w:rsidP="008C4483">
      <w:pPr>
        <w:ind w:firstLine="709"/>
        <w:jc w:val="right"/>
      </w:pPr>
      <w:r>
        <w:lastRenderedPageBreak/>
        <w:t>Пресс-релиз</w:t>
      </w:r>
      <w:r w:rsidRPr="004E3754">
        <w:t xml:space="preserve"> для размещения на сайте </w:t>
      </w:r>
    </w:p>
    <w:p w14:paraId="72372B5E" w14:textId="77777777" w:rsidR="008C4483" w:rsidRPr="004E3754" w:rsidRDefault="008C4483" w:rsidP="008C4483">
      <w:pPr>
        <w:ind w:firstLine="709"/>
        <w:jc w:val="right"/>
      </w:pPr>
      <w:r w:rsidRPr="004E3754">
        <w:t>и публикации в СМИ</w:t>
      </w:r>
    </w:p>
    <w:p w14:paraId="72372B5F" w14:textId="77777777" w:rsidR="008C4483" w:rsidRDefault="008C4483" w:rsidP="008C4483">
      <w:pPr>
        <w:ind w:firstLine="709"/>
        <w:jc w:val="center"/>
        <w:rPr>
          <w:b/>
          <w:sz w:val="28"/>
          <w:szCs w:val="28"/>
        </w:rPr>
      </w:pPr>
    </w:p>
    <w:p w14:paraId="72372B60" w14:textId="77777777" w:rsidR="008C4483" w:rsidRPr="00485728" w:rsidRDefault="008C4483" w:rsidP="008C4483">
      <w:pPr>
        <w:ind w:firstLine="709"/>
        <w:jc w:val="center"/>
        <w:rPr>
          <w:b/>
          <w:sz w:val="28"/>
          <w:szCs w:val="28"/>
        </w:rPr>
      </w:pPr>
      <w:r w:rsidRPr="00485728">
        <w:rPr>
          <w:b/>
          <w:sz w:val="28"/>
          <w:szCs w:val="28"/>
        </w:rPr>
        <w:t>Объявлен республиканский конкурс на Лучшую организацию работ по охране труда</w:t>
      </w:r>
    </w:p>
    <w:p w14:paraId="72372B61" w14:textId="77777777" w:rsidR="008C4483" w:rsidRDefault="008C4483" w:rsidP="008C4483">
      <w:pPr>
        <w:jc w:val="both"/>
        <w:rPr>
          <w:sz w:val="28"/>
          <w:szCs w:val="28"/>
        </w:rPr>
      </w:pPr>
    </w:p>
    <w:p w14:paraId="72372B62" w14:textId="77777777" w:rsidR="008C4483" w:rsidRDefault="008C4483" w:rsidP="004466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руководители организаций </w:t>
      </w:r>
      <w:r w:rsidRPr="00166836">
        <w:rPr>
          <w:sz w:val="28"/>
          <w:szCs w:val="28"/>
        </w:rPr>
        <w:t>Республики</w:t>
      </w:r>
      <w:r>
        <w:rPr>
          <w:sz w:val="28"/>
          <w:szCs w:val="28"/>
        </w:rPr>
        <w:t xml:space="preserve"> Бурятия! </w:t>
      </w:r>
    </w:p>
    <w:p w14:paraId="72372B63" w14:textId="77777777" w:rsidR="008C4483" w:rsidRPr="00B35197" w:rsidRDefault="008C4483" w:rsidP="00446630">
      <w:pPr>
        <w:ind w:firstLine="709"/>
        <w:jc w:val="both"/>
        <w:rPr>
          <w:sz w:val="28"/>
          <w:szCs w:val="28"/>
        </w:rPr>
      </w:pPr>
      <w:r w:rsidRPr="00B35197">
        <w:rPr>
          <w:sz w:val="28"/>
          <w:szCs w:val="28"/>
        </w:rPr>
        <w:t>Министерство экономики Республики Бурятия объявляет о приеме заявок на участие в ежегодном Республиканском конкурс</w:t>
      </w:r>
      <w:r>
        <w:rPr>
          <w:sz w:val="28"/>
          <w:szCs w:val="28"/>
        </w:rPr>
        <w:t>е</w:t>
      </w:r>
      <w:r w:rsidRPr="00B35197">
        <w:rPr>
          <w:sz w:val="28"/>
          <w:szCs w:val="28"/>
        </w:rPr>
        <w:t xml:space="preserve"> среди организаций на лучшую организацию </w:t>
      </w:r>
      <w:r>
        <w:rPr>
          <w:sz w:val="28"/>
          <w:szCs w:val="28"/>
        </w:rPr>
        <w:t>работ по охране труда по итогам 2017</w:t>
      </w:r>
      <w:r w:rsidRPr="00B35197">
        <w:rPr>
          <w:sz w:val="28"/>
          <w:szCs w:val="28"/>
        </w:rPr>
        <w:t xml:space="preserve"> год</w:t>
      </w:r>
      <w:r w:rsidRPr="00936C52">
        <w:rPr>
          <w:sz w:val="28"/>
          <w:szCs w:val="28"/>
        </w:rPr>
        <w:t>а.</w:t>
      </w:r>
    </w:p>
    <w:p w14:paraId="72372B64" w14:textId="77777777" w:rsidR="008C4483" w:rsidRDefault="008C4483" w:rsidP="00446630">
      <w:pPr>
        <w:ind w:firstLine="709"/>
        <w:jc w:val="both"/>
        <w:rPr>
          <w:sz w:val="28"/>
          <w:szCs w:val="28"/>
        </w:rPr>
      </w:pPr>
      <w:r w:rsidRPr="004B3E70">
        <w:rPr>
          <w:sz w:val="28"/>
          <w:szCs w:val="28"/>
        </w:rPr>
        <w:t xml:space="preserve">Конкурс проводится в рамках Всемирного дня охраны труда в целях пропаганды безопасных условий труда, повышения значимости работы, направленной на профилактику производственного травматизма и профессиональной заболеваемости в организациях, осуществляющих деятельность на территории </w:t>
      </w:r>
      <w:r>
        <w:rPr>
          <w:sz w:val="28"/>
          <w:szCs w:val="28"/>
        </w:rPr>
        <w:t>республики</w:t>
      </w:r>
      <w:r w:rsidRPr="004B3E70">
        <w:rPr>
          <w:sz w:val="28"/>
          <w:szCs w:val="28"/>
        </w:rPr>
        <w:t>.</w:t>
      </w:r>
    </w:p>
    <w:p w14:paraId="72372B65" w14:textId="77777777" w:rsidR="008C4483" w:rsidRPr="00F22003" w:rsidRDefault="008C4483" w:rsidP="00446630">
      <w:pPr>
        <w:ind w:firstLine="709"/>
        <w:jc w:val="both"/>
        <w:rPr>
          <w:sz w:val="28"/>
          <w:szCs w:val="28"/>
        </w:rPr>
      </w:pPr>
      <w:r w:rsidRPr="00F22003">
        <w:rPr>
          <w:sz w:val="28"/>
          <w:szCs w:val="28"/>
        </w:rPr>
        <w:t xml:space="preserve">Конкурс проводится по номинациям: </w:t>
      </w:r>
    </w:p>
    <w:p w14:paraId="72372B66" w14:textId="77777777" w:rsidR="008C4483" w:rsidRPr="00F22003" w:rsidRDefault="008C4483" w:rsidP="00446630">
      <w:pPr>
        <w:ind w:firstLine="709"/>
        <w:jc w:val="both"/>
        <w:rPr>
          <w:sz w:val="28"/>
          <w:szCs w:val="28"/>
        </w:rPr>
      </w:pPr>
      <w:r w:rsidRPr="00F22003">
        <w:rPr>
          <w:sz w:val="28"/>
          <w:szCs w:val="28"/>
        </w:rPr>
        <w:t>- Лучшая организация работ по охране труда среди организаций производственной сферы;</w:t>
      </w:r>
    </w:p>
    <w:p w14:paraId="72372B67" w14:textId="77777777" w:rsidR="008C4483" w:rsidRPr="00F22003" w:rsidRDefault="008C4483" w:rsidP="00446630">
      <w:pPr>
        <w:ind w:firstLine="709"/>
        <w:jc w:val="both"/>
        <w:rPr>
          <w:sz w:val="28"/>
          <w:szCs w:val="28"/>
        </w:rPr>
      </w:pPr>
      <w:r w:rsidRPr="00F22003">
        <w:rPr>
          <w:sz w:val="28"/>
          <w:szCs w:val="28"/>
        </w:rPr>
        <w:t>- Лучшая организация работ по охране труда среди организаций непроизводственной сферы.</w:t>
      </w:r>
    </w:p>
    <w:p w14:paraId="72372B68" w14:textId="77777777" w:rsidR="008C4483" w:rsidRPr="00442357" w:rsidRDefault="008C4483" w:rsidP="00446630">
      <w:pPr>
        <w:pStyle w:val="a7"/>
        <w:ind w:firstLine="709"/>
        <w:jc w:val="both"/>
        <w:rPr>
          <w:sz w:val="28"/>
          <w:szCs w:val="28"/>
        </w:rPr>
      </w:pPr>
      <w:r w:rsidRPr="00936C52">
        <w:rPr>
          <w:sz w:val="28"/>
          <w:szCs w:val="28"/>
        </w:rPr>
        <w:t xml:space="preserve">Для принятия участия в конкурсе необходимо ознакомиться с постановлением Правительства РБ от 07.02.2014 № 38 </w:t>
      </w:r>
      <w:r w:rsidR="00446630">
        <w:rPr>
          <w:sz w:val="28"/>
          <w:szCs w:val="28"/>
        </w:rPr>
        <w:t>«</w:t>
      </w:r>
      <w:r w:rsidRPr="00936C52">
        <w:rPr>
          <w:sz w:val="28"/>
          <w:szCs w:val="28"/>
        </w:rPr>
        <w:t xml:space="preserve">О проведении республиканского конкурса </w:t>
      </w:r>
      <w:r w:rsidR="00446630">
        <w:rPr>
          <w:sz w:val="28"/>
          <w:szCs w:val="28"/>
        </w:rPr>
        <w:t>«</w:t>
      </w:r>
      <w:r w:rsidRPr="00936C52">
        <w:rPr>
          <w:sz w:val="28"/>
          <w:szCs w:val="28"/>
        </w:rPr>
        <w:t>Лучшая организация работ по охране труда</w:t>
      </w:r>
      <w:r w:rsidR="00446630">
        <w:rPr>
          <w:sz w:val="28"/>
          <w:szCs w:val="28"/>
        </w:rPr>
        <w:t>»</w:t>
      </w:r>
      <w:r w:rsidRPr="00936C52">
        <w:rPr>
          <w:sz w:val="28"/>
          <w:szCs w:val="28"/>
        </w:rPr>
        <w:t>.</w:t>
      </w:r>
    </w:p>
    <w:p w14:paraId="72372B69" w14:textId="77777777" w:rsidR="008C4483" w:rsidRPr="00535909" w:rsidRDefault="008C4483" w:rsidP="00446630">
      <w:pPr>
        <w:pStyle w:val="a7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 xml:space="preserve">Прием заявок осуществляется </w:t>
      </w:r>
      <w:r w:rsidR="00535909">
        <w:rPr>
          <w:b/>
          <w:sz w:val="28"/>
          <w:szCs w:val="28"/>
        </w:rPr>
        <w:t>до 01 марта 2018</w:t>
      </w:r>
      <w:r w:rsidRPr="00EB4846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включительно </w:t>
      </w:r>
      <w:r w:rsidRPr="00F22003">
        <w:rPr>
          <w:bCs/>
          <w:sz w:val="28"/>
          <w:szCs w:val="28"/>
        </w:rPr>
        <w:t>по адресу</w:t>
      </w:r>
      <w:r>
        <w:rPr>
          <w:bCs/>
          <w:sz w:val="28"/>
          <w:szCs w:val="28"/>
        </w:rPr>
        <w:t>:</w:t>
      </w:r>
      <w:r w:rsidRPr="00F22003">
        <w:rPr>
          <w:bCs/>
          <w:sz w:val="28"/>
          <w:szCs w:val="28"/>
        </w:rPr>
        <w:t xml:space="preserve"> </w:t>
      </w:r>
      <w:r w:rsidRPr="00F2200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22003">
        <w:rPr>
          <w:sz w:val="28"/>
          <w:szCs w:val="28"/>
        </w:rPr>
        <w:t>Улан-Удэ, ул. Ленина, 54, Министерство экономики Респуб</w:t>
      </w:r>
      <w:r>
        <w:rPr>
          <w:sz w:val="28"/>
          <w:szCs w:val="28"/>
        </w:rPr>
        <w:t>лики Бурятия, каб. 101</w:t>
      </w:r>
      <w:r w:rsidRPr="00F22003">
        <w:rPr>
          <w:sz w:val="28"/>
          <w:szCs w:val="28"/>
        </w:rPr>
        <w:t xml:space="preserve">, тел. </w:t>
      </w:r>
      <w:r w:rsidRPr="00535909">
        <w:rPr>
          <w:sz w:val="28"/>
          <w:szCs w:val="28"/>
          <w:lang w:val="en-US"/>
        </w:rPr>
        <w:t xml:space="preserve">(8-301-2) 21-87-64, 21-47-12, </w:t>
      </w:r>
      <w:r w:rsidRPr="00F22003">
        <w:rPr>
          <w:sz w:val="28"/>
          <w:szCs w:val="28"/>
          <w:lang w:val="en-US"/>
        </w:rPr>
        <w:t>e</w:t>
      </w:r>
      <w:r w:rsidRPr="00535909">
        <w:rPr>
          <w:sz w:val="28"/>
          <w:szCs w:val="28"/>
          <w:lang w:val="en-US"/>
        </w:rPr>
        <w:t>-</w:t>
      </w:r>
      <w:r w:rsidRPr="00F22003">
        <w:rPr>
          <w:sz w:val="28"/>
          <w:szCs w:val="28"/>
          <w:lang w:val="en-US"/>
        </w:rPr>
        <w:t>mail</w:t>
      </w:r>
      <w:r w:rsidRPr="00535909">
        <w:rPr>
          <w:sz w:val="28"/>
          <w:szCs w:val="28"/>
          <w:lang w:val="en-US"/>
        </w:rPr>
        <w:t xml:space="preserve">: </w:t>
      </w:r>
      <w:hyperlink r:id="rId13" w:history="1">
        <w:r w:rsidRPr="00EF46FA">
          <w:rPr>
            <w:rStyle w:val="a3"/>
            <w:sz w:val="28"/>
            <w:szCs w:val="28"/>
            <w:lang w:val="en-US"/>
          </w:rPr>
          <w:t>Boboeva</w:t>
        </w:r>
        <w:r w:rsidRPr="00535909">
          <w:rPr>
            <w:rStyle w:val="a3"/>
            <w:sz w:val="28"/>
            <w:szCs w:val="28"/>
            <w:lang w:val="en-US"/>
          </w:rPr>
          <w:t>.</w:t>
        </w:r>
        <w:r w:rsidRPr="00EF46FA">
          <w:rPr>
            <w:rStyle w:val="a3"/>
            <w:sz w:val="28"/>
            <w:szCs w:val="28"/>
            <w:lang w:val="en-US"/>
          </w:rPr>
          <w:t>R</w:t>
        </w:r>
        <w:r w:rsidRPr="00535909">
          <w:rPr>
            <w:rStyle w:val="a3"/>
            <w:sz w:val="28"/>
            <w:szCs w:val="28"/>
            <w:lang w:val="en-US"/>
          </w:rPr>
          <w:t>@</w:t>
        </w:r>
        <w:r w:rsidRPr="00EF46FA">
          <w:rPr>
            <w:rStyle w:val="a3"/>
            <w:sz w:val="28"/>
            <w:szCs w:val="28"/>
            <w:lang w:val="en-US"/>
          </w:rPr>
          <w:t>govrb</w:t>
        </w:r>
        <w:r w:rsidRPr="00535909">
          <w:rPr>
            <w:rStyle w:val="a3"/>
            <w:sz w:val="28"/>
            <w:szCs w:val="28"/>
            <w:lang w:val="en-US"/>
          </w:rPr>
          <w:t>.</w:t>
        </w:r>
        <w:r w:rsidRPr="00EF46FA">
          <w:rPr>
            <w:rStyle w:val="a3"/>
            <w:sz w:val="28"/>
            <w:szCs w:val="28"/>
            <w:lang w:val="en-US"/>
          </w:rPr>
          <w:t>ru</w:t>
        </w:r>
      </w:hyperlink>
      <w:r w:rsidRPr="00535909">
        <w:rPr>
          <w:color w:val="000000"/>
          <w:sz w:val="28"/>
          <w:szCs w:val="28"/>
          <w:lang w:val="en-US"/>
        </w:rPr>
        <w:t xml:space="preserve">.; </w:t>
      </w:r>
      <w:hyperlink r:id="rId14" w:history="1">
        <w:r w:rsidRPr="00D36BC5">
          <w:rPr>
            <w:rStyle w:val="a3"/>
            <w:color w:val="000000"/>
            <w:sz w:val="28"/>
            <w:szCs w:val="28"/>
            <w:lang w:val="en-US"/>
          </w:rPr>
          <w:t>Dugarov</w:t>
        </w:r>
        <w:r w:rsidRPr="00535909">
          <w:rPr>
            <w:rStyle w:val="a3"/>
            <w:color w:val="000000"/>
            <w:sz w:val="28"/>
            <w:szCs w:val="28"/>
            <w:lang w:val="en-US"/>
          </w:rPr>
          <w:t>.</w:t>
        </w:r>
        <w:r w:rsidRPr="00D36BC5">
          <w:rPr>
            <w:rStyle w:val="a3"/>
            <w:color w:val="000000"/>
            <w:sz w:val="28"/>
            <w:szCs w:val="28"/>
            <w:lang w:val="en-US"/>
          </w:rPr>
          <w:t>B</w:t>
        </w:r>
        <w:r w:rsidRPr="00535909">
          <w:rPr>
            <w:rStyle w:val="a3"/>
            <w:color w:val="000000"/>
            <w:sz w:val="28"/>
            <w:szCs w:val="28"/>
            <w:lang w:val="en-US"/>
          </w:rPr>
          <w:t>@</w:t>
        </w:r>
        <w:r w:rsidRPr="00D36BC5">
          <w:rPr>
            <w:rStyle w:val="a3"/>
            <w:color w:val="000000"/>
            <w:sz w:val="28"/>
            <w:szCs w:val="28"/>
            <w:lang w:val="en-US"/>
          </w:rPr>
          <w:t>mecn</w:t>
        </w:r>
        <w:r w:rsidRPr="00535909">
          <w:rPr>
            <w:rStyle w:val="a3"/>
            <w:color w:val="000000"/>
            <w:sz w:val="28"/>
            <w:szCs w:val="28"/>
            <w:lang w:val="en-US"/>
          </w:rPr>
          <w:t>.</w:t>
        </w:r>
        <w:r w:rsidRPr="00D36BC5">
          <w:rPr>
            <w:rStyle w:val="a3"/>
            <w:color w:val="000000"/>
            <w:sz w:val="28"/>
            <w:szCs w:val="28"/>
            <w:lang w:val="en-US"/>
          </w:rPr>
          <w:t>govrb</w:t>
        </w:r>
        <w:r w:rsidRPr="00535909">
          <w:rPr>
            <w:rStyle w:val="a3"/>
            <w:color w:val="000000"/>
            <w:sz w:val="28"/>
            <w:szCs w:val="28"/>
            <w:lang w:val="en-US"/>
          </w:rPr>
          <w:t>.</w:t>
        </w:r>
        <w:r w:rsidRPr="00D36BC5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535909">
        <w:rPr>
          <w:color w:val="000000"/>
          <w:lang w:val="en-US"/>
        </w:rPr>
        <w:t>.</w:t>
      </w:r>
      <w:r w:rsidRPr="00535909">
        <w:rPr>
          <w:color w:val="000000"/>
          <w:sz w:val="28"/>
          <w:szCs w:val="28"/>
          <w:lang w:val="en-US"/>
        </w:rPr>
        <w:t>;</w:t>
      </w:r>
    </w:p>
    <w:p w14:paraId="72372B6A" w14:textId="77777777" w:rsidR="008C4483" w:rsidRPr="00732427" w:rsidRDefault="008C4483" w:rsidP="00446630">
      <w:pPr>
        <w:ind w:firstLine="709"/>
        <w:jc w:val="both"/>
        <w:rPr>
          <w:color w:val="000000"/>
          <w:sz w:val="28"/>
          <w:szCs w:val="28"/>
        </w:rPr>
      </w:pPr>
      <w:r w:rsidRPr="00F22003">
        <w:rPr>
          <w:color w:val="000000"/>
          <w:sz w:val="28"/>
          <w:szCs w:val="28"/>
        </w:rPr>
        <w:t>Участие в конкурсе бесплатное.</w:t>
      </w:r>
    </w:p>
    <w:p w14:paraId="72372B6B" w14:textId="77777777" w:rsidR="008C4483" w:rsidRPr="005834A2" w:rsidRDefault="008C4483" w:rsidP="00446630">
      <w:pPr>
        <w:ind w:firstLine="709"/>
        <w:jc w:val="both"/>
        <w:rPr>
          <w:sz w:val="28"/>
          <w:szCs w:val="28"/>
        </w:rPr>
      </w:pPr>
      <w:r w:rsidRPr="00B35197">
        <w:rPr>
          <w:sz w:val="28"/>
          <w:szCs w:val="28"/>
        </w:rPr>
        <w:t>Награждение победителей и призеров конкурса</w:t>
      </w:r>
      <w:r w:rsidR="00112F79">
        <w:rPr>
          <w:sz w:val="28"/>
          <w:szCs w:val="28"/>
        </w:rPr>
        <w:t xml:space="preserve"> </w:t>
      </w:r>
      <w:r w:rsidR="00446630">
        <w:rPr>
          <w:sz w:val="28"/>
          <w:szCs w:val="28"/>
        </w:rPr>
        <w:t>состоится</w:t>
      </w:r>
      <w:r w:rsidRPr="00B351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B35197">
        <w:rPr>
          <w:rStyle w:val="fontstyle13"/>
          <w:sz w:val="28"/>
          <w:szCs w:val="28"/>
        </w:rPr>
        <w:t>Республикан</w:t>
      </w:r>
      <w:r>
        <w:rPr>
          <w:rStyle w:val="fontstyle13"/>
          <w:sz w:val="28"/>
          <w:szCs w:val="28"/>
        </w:rPr>
        <w:t>с</w:t>
      </w:r>
      <w:r w:rsidRPr="00B35197">
        <w:rPr>
          <w:rStyle w:val="fontstyle13"/>
          <w:sz w:val="28"/>
          <w:szCs w:val="28"/>
        </w:rPr>
        <w:t>кой конференции, посвященной Всемирному дню охраны труда</w:t>
      </w:r>
      <w:r>
        <w:rPr>
          <w:rStyle w:val="fontstyle13"/>
          <w:sz w:val="28"/>
          <w:szCs w:val="28"/>
        </w:rPr>
        <w:t>.</w:t>
      </w:r>
    </w:p>
    <w:p w14:paraId="72372B6C" w14:textId="77777777" w:rsidR="0061078C" w:rsidRPr="00BA3839" w:rsidRDefault="0095121B" w:rsidP="00446630">
      <w:pPr>
        <w:ind w:firstLine="709"/>
        <w:jc w:val="both"/>
        <w:rPr>
          <w:sz w:val="20"/>
          <w:szCs w:val="20"/>
        </w:rPr>
      </w:pPr>
    </w:p>
    <w:sectPr w:rsidR="0061078C" w:rsidRPr="00BA3839" w:rsidSect="008C130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40"/>
    <w:rsid w:val="00112F79"/>
    <w:rsid w:val="00227E58"/>
    <w:rsid w:val="002560B9"/>
    <w:rsid w:val="00356ECC"/>
    <w:rsid w:val="00392F9B"/>
    <w:rsid w:val="003E3EFF"/>
    <w:rsid w:val="00446630"/>
    <w:rsid w:val="00535909"/>
    <w:rsid w:val="005A4E89"/>
    <w:rsid w:val="005E30CE"/>
    <w:rsid w:val="00651318"/>
    <w:rsid w:val="007A5C21"/>
    <w:rsid w:val="008514B1"/>
    <w:rsid w:val="008C130A"/>
    <w:rsid w:val="008C4483"/>
    <w:rsid w:val="008E562D"/>
    <w:rsid w:val="00906440"/>
    <w:rsid w:val="0095121B"/>
    <w:rsid w:val="00A6309E"/>
    <w:rsid w:val="00AB1F58"/>
    <w:rsid w:val="00B02E70"/>
    <w:rsid w:val="00B06D45"/>
    <w:rsid w:val="00BA3839"/>
    <w:rsid w:val="00CC4CCD"/>
    <w:rsid w:val="00D11203"/>
    <w:rsid w:val="00DA2354"/>
    <w:rsid w:val="00E80F79"/>
    <w:rsid w:val="00EE7586"/>
    <w:rsid w:val="00F5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2372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1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8C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C4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C13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A23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DA2354"/>
    <w:rPr>
      <w:color w:val="0000FF"/>
      <w:u w:val="single"/>
    </w:rPr>
  </w:style>
  <w:style w:type="paragraph" w:customStyle="1" w:styleId="ConsNonformat">
    <w:name w:val="ConsNonformat"/>
    <w:rsid w:val="00BA38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C130A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styleId="a4">
    <w:name w:val="Placeholder Text"/>
    <w:basedOn w:val="a0"/>
    <w:uiPriority w:val="99"/>
    <w:semiHidden/>
    <w:rsid w:val="008C130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112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2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Стиль"/>
    <w:rsid w:val="008C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C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boeva.R@govrb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ugarov.B@mecn.govrb.ru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yperlink" Target="mailto:Boboeva.R@govrb.ru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mailto:Dugarov.B@mecn.govr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2EF70FE9A643059441AD697922E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8B2BFF-6C5C-4344-8129-D7EFA2C6D708}"/>
      </w:docPartPr>
      <w:docPartBody>
        <w:p w14:paraId="1D201779" w14:textId="77777777" w:rsidR="002A5480" w:rsidRDefault="00701DAF" w:rsidP="00701DAF">
          <w:pPr>
            <w:pStyle w:val="252EF70FE9A643059441AD697922E5688"/>
          </w:pPr>
          <w:r w:rsidRPr="00356ECC">
            <w:rPr>
              <w:rFonts w:ascii="Arial" w:hAnsi="Arial"/>
              <w:sz w:val="18"/>
            </w:rPr>
            <w:t>Дата</w:t>
          </w:r>
        </w:p>
      </w:docPartBody>
    </w:docPart>
    <w:docPart>
      <w:docPartPr>
        <w:name w:val="19D22E4CBDB94FFE976698AD497B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387F5-C8EE-4D08-A781-DFC8BE425794}"/>
      </w:docPartPr>
      <w:docPartBody>
        <w:p w14:paraId="1D20177A" w14:textId="77777777" w:rsidR="002A5480" w:rsidRDefault="00701DAF" w:rsidP="00701DAF">
          <w:pPr>
            <w:pStyle w:val="19D22E4CBDB94FFE976698AD497BB6998"/>
          </w:pPr>
          <w:r w:rsidRPr="00356ECC">
            <w:rPr>
              <w:rFonts w:ascii="Arial" w:hAnsi="Arial"/>
              <w:sz w:val="18"/>
            </w:rPr>
            <w:t>№</w:t>
          </w:r>
        </w:p>
      </w:docPartBody>
    </w:docPart>
    <w:docPart>
      <w:docPartPr>
        <w:name w:val="AB701FA097824DCA9F05FAEB69035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3EC84C-DE39-4427-A3FC-D20B8531018B}"/>
      </w:docPartPr>
      <w:docPartBody>
        <w:p w14:paraId="1D20177B" w14:textId="77777777" w:rsidR="00CB7E8F" w:rsidRDefault="00D40864" w:rsidP="00D40864">
          <w:pPr>
            <w:pStyle w:val="AB701FA097824DCA9F05FAEB69035B28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55C4"/>
    <w:rsid w:val="00077FB2"/>
    <w:rsid w:val="0017328B"/>
    <w:rsid w:val="002A5480"/>
    <w:rsid w:val="0063668E"/>
    <w:rsid w:val="00651368"/>
    <w:rsid w:val="00701DAF"/>
    <w:rsid w:val="00776E24"/>
    <w:rsid w:val="00A847CA"/>
    <w:rsid w:val="00B71737"/>
    <w:rsid w:val="00CB7E8F"/>
    <w:rsid w:val="00D40864"/>
    <w:rsid w:val="00D83E46"/>
    <w:rsid w:val="00DF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0177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2EF70FE9A643059441AD697922E568">
    <w:name w:val="252EF70FE9A643059441AD697922E568"/>
    <w:rsid w:val="00DF55C4"/>
  </w:style>
  <w:style w:type="paragraph" w:customStyle="1" w:styleId="19D22E4CBDB94FFE976698AD497BB699">
    <w:name w:val="19D22E4CBDB94FFE976698AD497BB699"/>
    <w:rsid w:val="00DF55C4"/>
  </w:style>
  <w:style w:type="character" w:styleId="a3">
    <w:name w:val="Placeholder Text"/>
    <w:basedOn w:val="a0"/>
    <w:uiPriority w:val="99"/>
    <w:semiHidden/>
    <w:rsid w:val="00701DAF"/>
    <w:rPr>
      <w:color w:val="808080"/>
    </w:rPr>
  </w:style>
  <w:style w:type="paragraph" w:customStyle="1" w:styleId="3EEC058DBC5641B192EE5AA5117D8BBD">
    <w:name w:val="3EEC058DBC5641B192EE5AA5117D8BBD"/>
    <w:rsid w:val="002A5480"/>
  </w:style>
  <w:style w:type="paragraph" w:customStyle="1" w:styleId="252EF70FE9A643059441AD697922E5681">
    <w:name w:val="252EF70FE9A643059441AD697922E5681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1">
    <w:name w:val="19D22E4CBDB94FFE976698AD497BB6991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2">
    <w:name w:val="252EF70FE9A643059441AD697922E5682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2">
    <w:name w:val="19D22E4CBDB94FFE976698AD497BB6992"/>
    <w:rsid w:val="002A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701FA097824DCA9F05FAEB69035B28">
    <w:name w:val="AB701FA097824DCA9F05FAEB69035B28"/>
    <w:rsid w:val="00D40864"/>
  </w:style>
  <w:style w:type="paragraph" w:customStyle="1" w:styleId="252EF70FE9A643059441AD697922E5683">
    <w:name w:val="252EF70FE9A643059441AD697922E5683"/>
    <w:rsid w:val="00D4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3">
    <w:name w:val="19D22E4CBDB94FFE976698AD497BB6993"/>
    <w:rsid w:val="00D40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4">
    <w:name w:val="252EF70FE9A643059441AD697922E5684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4">
    <w:name w:val="19D22E4CBDB94FFE976698AD497BB6994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5">
    <w:name w:val="252EF70FE9A643059441AD697922E5685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5">
    <w:name w:val="19D22E4CBDB94FFE976698AD497BB6995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6">
    <w:name w:val="252EF70FE9A643059441AD697922E5686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6">
    <w:name w:val="19D22E4CBDB94FFE976698AD497BB6996"/>
    <w:rsid w:val="00651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7">
    <w:name w:val="252EF70FE9A643059441AD697922E5687"/>
    <w:rsid w:val="00776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7">
    <w:name w:val="19D22E4CBDB94FFE976698AD497BB6997"/>
    <w:rsid w:val="00776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2EF70FE9A643059441AD697922E5688">
    <w:name w:val="252EF70FE9A643059441AD697922E5688"/>
    <w:rsid w:val="0070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D22E4CBDB94FFE976698AD497BB6998">
    <w:name w:val="19D22E4CBDB94FFE976698AD497BB6998"/>
    <w:rsid w:val="0070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C0F95383-6584-4B58-9B8E-BFDE99FB8AAD">2</ObjectTypeId>
    <IsAvailable xmlns="00ae519a-a787-4cb6-a9f3-e0d2ce624f96">true</IsAvailable>
    <RubricIndex xmlns="C0F95383-6584-4B58-9B8E-BFDE99FB8AAD">02-17</RubricIndex>
    <DocTypeId xmlns="C0F95383-6584-4B58-9B8E-BFDE99FB8AAD">11</DocTypeId>
    <DocGroupLink xmlns="http://www.eos.ru/SP/Fields">160</DocGroupLink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$Resources:_FeatureIdc270be57-ff4e-4bca-ba21-052dfe101f9c,Document;" ma:contentTypeID="0x010100A02A7127B449FA49B5C25E42F34B82CE0075E81A7952F99C4BB796F92E1332CEA8" ma:contentTypeVersion="12" ma:contentTypeDescription="" ma:contentTypeScope="" ma:versionID="c308f696a2314456cf0d5be9995afeba">
  <xsd:schema xmlns:xsd="http://www.w3.org/2001/XMLSchema" xmlns:xs="http://www.w3.org/2001/XMLSchema" xmlns:p="http://schemas.microsoft.com/office/2006/metadata/properties" xmlns:ns1="C0F95383-6584-4B58-9B8E-BFDE99FB8AAD" xmlns:ns2="http://schemas.microsoft.com/sharepoint/v3" xmlns:ns3="http://www.eos.ru/SP/Fields" xmlns:ns4="00ae519a-a787-4cb6-a9f3-e0d2ce624f96" xmlns:ns5="68e15858-c2c3-4820-9b9d-105841edbfcc" targetNamespace="http://schemas.microsoft.com/office/2006/metadata/properties" ma:root="true" ma:fieldsID="30c166f90c92e61a0ef12f16b53be2fc" ns1:_="" ns2:_="" ns3:_="" ns4:_="" ns5:_="">
    <xsd:import namespace="C0F95383-6584-4B58-9B8E-BFDE99FB8AAD"/>
    <xsd:import namespace="http://schemas.microsoft.com/sharepoint/v3"/>
    <xsd:import namespace="http://www.eos.ru/SP/Fields"/>
    <xsd:import namespace="00ae519a-a787-4cb6-a9f3-e0d2ce624f96"/>
    <xsd:import namespace="68e15858-c2c3-4820-9b9d-105841edbfcc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3:DocGroupLink" minOccurs="0"/>
                <xsd:element ref="ns4:IsAvailable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5383-6584-4B58-9B8E-BFDE99FB8AAD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 ma:readOnly="false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Текст резолюции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DocGroupLink" ma:index="6" nillable="true" ma:displayName="Группа документов" ma:list="{68cdfacc-9542-4a35-aea1-561e71d8ec28}" ma:internalName="DocGroupLink" ma:showField="DocGroupDisplay" ma:web="{68e15858-c2c3-4820-9b9d-105841edbfcc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7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15858-c2c3-4820-9b9d-105841edbfc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$Resources:dlccore,DocId_ColumnName_Value;" ma:description="$Resources:dlccore,DocId_ColumnDescription_Value;" ma:internalName="_dlc_DocId" ma:readOnly="true">
      <xsd:simpleType>
        <xsd:restriction base="dms:Text"/>
      </xsd:simpleType>
    </xsd:element>
    <xsd:element name="_dlc_DocIdUrl" ma:index="15" nillable="true" ma:displayName="$Resources:dlccore,DocId_ColumnName_URL;" ma:description="$Resources:dlccore,DocId_ColumnDescription_URL;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1CA55-93E5-473A-BCAC-3C5E17BD9E71}">
  <ds:schemaRefs>
    <ds:schemaRef ds:uri="http://purl.org/dc/dcmitype/"/>
    <ds:schemaRef ds:uri="http://schemas.microsoft.com/office/2006/documentManagement/types"/>
    <ds:schemaRef ds:uri="http://www.eos.ru/SP/Fields"/>
    <ds:schemaRef ds:uri="C0F95383-6584-4B58-9B8E-BFDE99FB8AAD"/>
    <ds:schemaRef ds:uri="http://schemas.openxmlformats.org/package/2006/metadata/core-properties"/>
    <ds:schemaRef ds:uri="http://www.w3.org/XML/1998/namespace"/>
    <ds:schemaRef ds:uri="00ae519a-a787-4cb6-a9f3-e0d2ce624f96"/>
    <ds:schemaRef ds:uri="http://purl.org/dc/terms/"/>
    <ds:schemaRef ds:uri="http://schemas.microsoft.com/office/infopath/2007/PartnerControls"/>
    <ds:schemaRef ds:uri="68e15858-c2c3-4820-9b9d-105841edbfcc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938A24-658C-42C2-AC50-9647E6240D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143565-9432-40E1-B82A-3780E2B6E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95383-6584-4B58-9B8E-BFDE99FB8AAD"/>
    <ds:schemaRef ds:uri="http://schemas.microsoft.com/sharepoint/v3"/>
    <ds:schemaRef ds:uri="http://www.eos.ru/SP/Fields"/>
    <ds:schemaRef ds:uri="00ae519a-a787-4cb6-a9f3-e0d2ce624f96"/>
    <ds:schemaRef ds:uri="68e15858-c2c3-4820-9b9d-105841edb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3048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Минэкономики</vt:lpstr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Минэкономики</dc:title>
  <dc:creator>Мокрова Анастасия Николаевна</dc:creator>
  <cp:lastModifiedBy>Баташова Н.В.</cp:lastModifiedBy>
  <cp:revision>2</cp:revision>
  <dcterms:created xsi:type="dcterms:W3CDTF">2018-01-30T00:50:00Z</dcterms:created>
  <dcterms:modified xsi:type="dcterms:W3CDTF">2018-01-30T00:50:00Z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0x010100A02A7127B449FA49B5C25E42F34B82CE0075E81A7952F99C4BB796F92E1332CEA8</vt:lpwstr>
  </property>
</Properties>
</file>